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41F4A" w14:textId="77777777" w:rsidR="006B5BC1" w:rsidRPr="00BD3075" w:rsidRDefault="00664FEF" w:rsidP="006B5BC1">
      <w:pPr>
        <w:spacing w:line="360" w:lineRule="auto"/>
        <w:ind w:right="-87"/>
        <w:jc w:val="both"/>
        <w:rPr>
          <w:rFonts w:ascii="Arial" w:hAnsi="Arial" w:cs="Arial"/>
          <w:sz w:val="28"/>
          <w:szCs w:val="28"/>
        </w:rPr>
      </w:pPr>
      <w:r w:rsidRPr="00BD3075">
        <w:rPr>
          <w:rFonts w:ascii="Arial" w:hAnsi="Arial" w:cs="Arial"/>
          <w:sz w:val="28"/>
          <w:szCs w:val="28"/>
        </w:rPr>
        <w:t>Pressemitteilung</w:t>
      </w:r>
      <w:bookmarkStart w:id="0" w:name="_GoBack"/>
      <w:bookmarkEnd w:id="0"/>
    </w:p>
    <w:p w14:paraId="33E147A7" w14:textId="77777777" w:rsidR="00535939" w:rsidRPr="00BD3075" w:rsidRDefault="00535939" w:rsidP="006B5BC1">
      <w:pPr>
        <w:spacing w:line="360" w:lineRule="auto"/>
        <w:ind w:right="-87"/>
        <w:jc w:val="both"/>
        <w:rPr>
          <w:rFonts w:ascii="Arial" w:hAnsi="Arial" w:cs="Arial"/>
          <w:sz w:val="28"/>
          <w:szCs w:val="28"/>
        </w:rPr>
      </w:pPr>
    </w:p>
    <w:p w14:paraId="7F7E434A" w14:textId="0B8F33C3" w:rsidR="00BD3075" w:rsidRPr="00BD3075" w:rsidRDefault="00803134" w:rsidP="00041E83">
      <w:pPr>
        <w:spacing w:after="200" w:line="360" w:lineRule="auto"/>
        <w:rPr>
          <w:rFonts w:ascii="Arial" w:eastAsia="Calibri" w:hAnsi="Arial" w:cs="Arial"/>
          <w:b/>
          <w:sz w:val="28"/>
          <w:szCs w:val="28"/>
          <w:lang w:eastAsia="en-US"/>
        </w:rPr>
      </w:pPr>
      <w:r>
        <w:rPr>
          <w:rFonts w:ascii="Arial" w:eastAsia="Calibri" w:hAnsi="Arial" w:cs="Arial"/>
          <w:b/>
          <w:szCs w:val="24"/>
          <w:lang w:eastAsia="en-US"/>
        </w:rPr>
        <w:t>Pergola-Markisen für gewerblichen Einsatz</w:t>
      </w:r>
      <w:r w:rsidR="00BD3075" w:rsidRPr="00BD3075">
        <w:rPr>
          <w:rFonts w:ascii="Arial" w:eastAsia="Calibri" w:hAnsi="Arial" w:cs="Arial"/>
          <w:b/>
          <w:szCs w:val="24"/>
          <w:lang w:eastAsia="en-US"/>
        </w:rPr>
        <w:br/>
      </w:r>
      <w:r>
        <w:rPr>
          <w:rFonts w:ascii="Arial" w:eastAsia="Calibri" w:hAnsi="Arial" w:cs="Arial"/>
          <w:b/>
          <w:sz w:val="28"/>
          <w:szCs w:val="28"/>
          <w:lang w:eastAsia="en-US"/>
        </w:rPr>
        <w:t>Gut geschützt Golf genießen</w:t>
      </w:r>
    </w:p>
    <w:p w14:paraId="29E869BE" w14:textId="2588D357" w:rsidR="00BD3075" w:rsidRPr="00BD3075" w:rsidRDefault="00CE00A4" w:rsidP="00041E83">
      <w:pPr>
        <w:spacing w:after="200" w:line="360" w:lineRule="auto"/>
        <w:rPr>
          <w:rFonts w:ascii="Arial" w:eastAsia="Calibri" w:hAnsi="Arial" w:cs="Arial"/>
          <w:b/>
          <w:sz w:val="22"/>
          <w:szCs w:val="22"/>
          <w:lang w:eastAsia="en-US"/>
        </w:rPr>
      </w:pPr>
      <w:r>
        <w:rPr>
          <w:rFonts w:ascii="Arial" w:eastAsia="Calibri" w:hAnsi="Arial" w:cs="Arial"/>
          <w:b/>
          <w:sz w:val="22"/>
          <w:szCs w:val="22"/>
          <w:lang w:eastAsia="en-US"/>
        </w:rPr>
        <w:t xml:space="preserve">In </w:t>
      </w:r>
      <w:proofErr w:type="spellStart"/>
      <w:r>
        <w:rPr>
          <w:rFonts w:ascii="Arial" w:eastAsia="Calibri" w:hAnsi="Arial" w:cs="Arial"/>
          <w:b/>
          <w:sz w:val="22"/>
          <w:szCs w:val="22"/>
          <w:lang w:eastAsia="en-US"/>
        </w:rPr>
        <w:t>Großensee</w:t>
      </w:r>
      <w:proofErr w:type="spellEnd"/>
      <w:r>
        <w:rPr>
          <w:rFonts w:ascii="Arial" w:eastAsia="Calibri" w:hAnsi="Arial" w:cs="Arial"/>
          <w:b/>
          <w:sz w:val="22"/>
          <w:szCs w:val="22"/>
          <w:lang w:eastAsia="en-US"/>
        </w:rPr>
        <w:t xml:space="preserve"> bei Hamburg hat ein Golfclub seinen Gastronomie-Bereich mit vier Pergola-Markisen ausgerüstet. Dadurch können wesentlich mehr Mitglieder und Gäste den Außenbereich nutzen.</w:t>
      </w:r>
    </w:p>
    <w:p w14:paraId="1EE1AA84" w14:textId="28C885C9" w:rsidR="00182F83" w:rsidRDefault="00186584" w:rsidP="00803134">
      <w:pPr>
        <w:spacing w:after="200" w:line="360" w:lineRule="auto"/>
        <w:rPr>
          <w:rFonts w:ascii="Arial" w:eastAsia="Calibri" w:hAnsi="Arial" w:cs="Arial"/>
          <w:sz w:val="22"/>
          <w:szCs w:val="22"/>
          <w:lang w:eastAsia="en-US"/>
        </w:rPr>
      </w:pPr>
      <w:r>
        <w:rPr>
          <w:rFonts w:ascii="Arial" w:eastAsia="Calibri" w:hAnsi="Arial" w:cs="Arial"/>
          <w:sz w:val="22"/>
          <w:szCs w:val="22"/>
          <w:lang w:eastAsia="en-US"/>
        </w:rPr>
        <w:t xml:space="preserve">Der Bilderbuchsommer 2018 lockte auch den letzten Stubenhocker nach draußen. Biergärten und Gastronomiebetriebe mit Außenbereich hatten Hochkonjunktur. Wohl dem Gastwirt, der seinen Kunden in solchen Hoch-Zeiten eine sonnengeschützte Terrasse bieten kann. Das dachte sich auch Reinhard </w:t>
      </w:r>
      <w:proofErr w:type="spellStart"/>
      <w:r>
        <w:rPr>
          <w:rFonts w:ascii="Arial" w:eastAsia="Calibri" w:hAnsi="Arial" w:cs="Arial"/>
          <w:sz w:val="22"/>
          <w:szCs w:val="22"/>
          <w:lang w:eastAsia="en-US"/>
        </w:rPr>
        <w:t>Diatscheschen</w:t>
      </w:r>
      <w:proofErr w:type="spellEnd"/>
      <w:r>
        <w:rPr>
          <w:rFonts w:ascii="Arial" w:eastAsia="Calibri" w:hAnsi="Arial" w:cs="Arial"/>
          <w:sz w:val="22"/>
          <w:szCs w:val="22"/>
          <w:lang w:eastAsia="en-US"/>
        </w:rPr>
        <w:t xml:space="preserve">, </w:t>
      </w:r>
      <w:r w:rsidR="000D6537">
        <w:rPr>
          <w:rFonts w:ascii="Arial" w:eastAsia="Calibri" w:hAnsi="Arial" w:cs="Arial"/>
          <w:sz w:val="22"/>
          <w:szCs w:val="22"/>
          <w:lang w:eastAsia="en-US"/>
        </w:rPr>
        <w:t xml:space="preserve">Spielführer beim Golfclub </w:t>
      </w:r>
      <w:proofErr w:type="spellStart"/>
      <w:r w:rsidR="000D6537">
        <w:rPr>
          <w:rFonts w:ascii="Arial" w:eastAsia="Calibri" w:hAnsi="Arial" w:cs="Arial"/>
          <w:sz w:val="22"/>
          <w:szCs w:val="22"/>
          <w:lang w:eastAsia="en-US"/>
        </w:rPr>
        <w:t>Großensee</w:t>
      </w:r>
      <w:proofErr w:type="spellEnd"/>
      <w:r w:rsidR="000D6537">
        <w:rPr>
          <w:rFonts w:ascii="Arial" w:eastAsia="Calibri" w:hAnsi="Arial" w:cs="Arial"/>
          <w:sz w:val="22"/>
          <w:szCs w:val="22"/>
          <w:lang w:eastAsia="en-US"/>
        </w:rPr>
        <w:t xml:space="preserve">, östlich von Hamburg. </w:t>
      </w:r>
      <w:r w:rsidR="006B4FE5">
        <w:rPr>
          <w:rFonts w:ascii="Arial" w:eastAsia="Calibri" w:hAnsi="Arial" w:cs="Arial"/>
          <w:sz w:val="22"/>
          <w:szCs w:val="22"/>
          <w:lang w:eastAsia="en-US"/>
        </w:rPr>
        <w:t>Ihn störte, dass sich die Terrasse vor dem Restaurant a</w:t>
      </w:r>
      <w:r w:rsidR="00050CA3">
        <w:rPr>
          <w:rFonts w:ascii="Arial" w:eastAsia="Calibri" w:hAnsi="Arial" w:cs="Arial"/>
          <w:sz w:val="22"/>
          <w:szCs w:val="22"/>
          <w:lang w:eastAsia="en-US"/>
        </w:rPr>
        <w:t>n zu heißen Tagen oder bei schlechtem Wetter nicht nutzen</w:t>
      </w:r>
      <w:r w:rsidR="006B4FE5">
        <w:rPr>
          <w:rFonts w:ascii="Arial" w:eastAsia="Calibri" w:hAnsi="Arial" w:cs="Arial"/>
          <w:sz w:val="22"/>
          <w:szCs w:val="22"/>
          <w:lang w:eastAsia="en-US"/>
        </w:rPr>
        <w:t xml:space="preserve"> ließ</w:t>
      </w:r>
      <w:r w:rsidR="00050CA3">
        <w:rPr>
          <w:rFonts w:ascii="Arial" w:eastAsia="Calibri" w:hAnsi="Arial" w:cs="Arial"/>
          <w:sz w:val="22"/>
          <w:szCs w:val="22"/>
          <w:lang w:eastAsia="en-US"/>
        </w:rPr>
        <w:t xml:space="preserve">. </w:t>
      </w:r>
      <w:r w:rsidR="003D6BC4">
        <w:rPr>
          <w:rFonts w:ascii="Arial" w:eastAsia="Calibri" w:hAnsi="Arial" w:cs="Arial"/>
          <w:sz w:val="22"/>
          <w:szCs w:val="22"/>
          <w:lang w:eastAsia="en-US"/>
        </w:rPr>
        <w:t>Immerhin hat der Golfclub über 1000 Mit</w:t>
      </w:r>
      <w:r w:rsidR="00D94A81">
        <w:rPr>
          <w:rFonts w:ascii="Arial" w:eastAsia="Calibri" w:hAnsi="Arial" w:cs="Arial"/>
          <w:sz w:val="22"/>
          <w:szCs w:val="22"/>
          <w:lang w:eastAsia="en-US"/>
        </w:rPr>
        <w:t>glieder. Daher war</w:t>
      </w:r>
      <w:r w:rsidR="003D6BC4">
        <w:rPr>
          <w:rFonts w:ascii="Arial" w:eastAsia="Calibri" w:hAnsi="Arial" w:cs="Arial"/>
          <w:sz w:val="22"/>
          <w:szCs w:val="22"/>
          <w:lang w:eastAsia="en-US"/>
        </w:rPr>
        <w:t xml:space="preserve"> eine intelligente Möglichkeit gefragt,</w:t>
      </w:r>
      <w:r w:rsidR="00F65556">
        <w:rPr>
          <w:rFonts w:ascii="Arial" w:eastAsia="Calibri" w:hAnsi="Arial" w:cs="Arial"/>
          <w:sz w:val="22"/>
          <w:szCs w:val="22"/>
          <w:lang w:eastAsia="en-US"/>
        </w:rPr>
        <w:t xml:space="preserve"> zusätzlichen Platz </w:t>
      </w:r>
      <w:r w:rsidR="003D6BC4">
        <w:rPr>
          <w:rFonts w:ascii="Arial" w:eastAsia="Calibri" w:hAnsi="Arial" w:cs="Arial"/>
          <w:sz w:val="22"/>
          <w:szCs w:val="22"/>
          <w:lang w:eastAsia="en-US"/>
        </w:rPr>
        <w:t xml:space="preserve">auch </w:t>
      </w:r>
      <w:r w:rsidR="00F65556">
        <w:rPr>
          <w:rFonts w:ascii="Arial" w:eastAsia="Calibri" w:hAnsi="Arial" w:cs="Arial"/>
          <w:sz w:val="22"/>
          <w:szCs w:val="22"/>
          <w:lang w:eastAsia="en-US"/>
        </w:rPr>
        <w:t>für gr</w:t>
      </w:r>
      <w:r w:rsidR="003D6BC4">
        <w:rPr>
          <w:rFonts w:ascii="Arial" w:eastAsia="Calibri" w:hAnsi="Arial" w:cs="Arial"/>
          <w:sz w:val="22"/>
          <w:szCs w:val="22"/>
          <w:lang w:eastAsia="en-US"/>
        </w:rPr>
        <w:t>ößere</w:t>
      </w:r>
      <w:r w:rsidR="00F65556">
        <w:rPr>
          <w:rFonts w:ascii="Arial" w:eastAsia="Calibri" w:hAnsi="Arial" w:cs="Arial"/>
          <w:sz w:val="22"/>
          <w:szCs w:val="22"/>
          <w:lang w:eastAsia="en-US"/>
        </w:rPr>
        <w:t xml:space="preserve"> Veranstaltungen </w:t>
      </w:r>
      <w:r w:rsidR="003D6BC4">
        <w:rPr>
          <w:rFonts w:ascii="Arial" w:eastAsia="Calibri" w:hAnsi="Arial" w:cs="Arial"/>
          <w:sz w:val="22"/>
          <w:szCs w:val="22"/>
          <w:lang w:eastAsia="en-US"/>
        </w:rPr>
        <w:t xml:space="preserve">zu schaffen. </w:t>
      </w:r>
    </w:p>
    <w:p w14:paraId="297F0242" w14:textId="79650C29" w:rsidR="00050CA3" w:rsidRDefault="00C34891" w:rsidP="00803134">
      <w:pPr>
        <w:spacing w:after="200" w:line="360" w:lineRule="auto"/>
        <w:rPr>
          <w:rFonts w:ascii="Arial" w:eastAsia="Calibri" w:hAnsi="Arial" w:cs="Arial"/>
          <w:sz w:val="22"/>
          <w:szCs w:val="22"/>
          <w:lang w:eastAsia="en-US"/>
        </w:rPr>
      </w:pPr>
      <w:r w:rsidRPr="00C34891">
        <w:rPr>
          <w:rFonts w:ascii="Arial" w:eastAsia="Calibri" w:hAnsi="Arial" w:cs="Arial"/>
          <w:b/>
          <w:sz w:val="22"/>
          <w:szCs w:val="22"/>
          <w:lang w:eastAsia="en-US"/>
        </w:rPr>
        <w:t>Wetterschutz mit Cabrio-Gefühl</w:t>
      </w:r>
      <w:r w:rsidR="00256F10" w:rsidRPr="00C34891">
        <w:rPr>
          <w:rFonts w:ascii="Arial" w:eastAsia="Calibri" w:hAnsi="Arial" w:cs="Arial"/>
          <w:b/>
          <w:sz w:val="22"/>
          <w:szCs w:val="22"/>
          <w:lang w:eastAsia="en-US"/>
        </w:rPr>
        <w:br/>
      </w:r>
      <w:r w:rsidR="00401FA2">
        <w:rPr>
          <w:rFonts w:ascii="Arial" w:eastAsia="Calibri" w:hAnsi="Arial" w:cs="Arial"/>
          <w:sz w:val="22"/>
          <w:szCs w:val="22"/>
          <w:lang w:eastAsia="en-US"/>
        </w:rPr>
        <w:t>Die</w:t>
      </w:r>
      <w:r w:rsidR="00050CA3">
        <w:rPr>
          <w:rFonts w:ascii="Arial" w:eastAsia="Calibri" w:hAnsi="Arial" w:cs="Arial"/>
          <w:sz w:val="22"/>
          <w:szCs w:val="22"/>
          <w:lang w:eastAsia="en-US"/>
        </w:rPr>
        <w:t xml:space="preserve"> Lösung kam in Gestalt von vier Pergola-Markisen </w:t>
      </w:r>
      <w:proofErr w:type="spellStart"/>
      <w:r w:rsidR="003B6EDB">
        <w:rPr>
          <w:rFonts w:ascii="Arial" w:eastAsia="Calibri" w:hAnsi="Arial" w:cs="Arial"/>
          <w:sz w:val="22"/>
          <w:szCs w:val="22"/>
          <w:lang w:eastAsia="en-US"/>
        </w:rPr>
        <w:t>PergoTex</w:t>
      </w:r>
      <w:proofErr w:type="spellEnd"/>
      <w:r w:rsidR="003B6EDB">
        <w:rPr>
          <w:rFonts w:ascii="Arial" w:eastAsia="Calibri" w:hAnsi="Arial" w:cs="Arial"/>
          <w:sz w:val="22"/>
          <w:szCs w:val="22"/>
          <w:lang w:eastAsia="en-US"/>
        </w:rPr>
        <w:t xml:space="preserve"> II </w:t>
      </w:r>
      <w:r w:rsidR="00050CA3">
        <w:rPr>
          <w:rFonts w:ascii="Arial" w:eastAsia="Calibri" w:hAnsi="Arial" w:cs="Arial"/>
          <w:sz w:val="22"/>
          <w:szCs w:val="22"/>
          <w:lang w:eastAsia="en-US"/>
        </w:rPr>
        <w:t xml:space="preserve">des Herstellers Weinor. </w:t>
      </w:r>
      <w:r w:rsidR="00337917">
        <w:rPr>
          <w:rFonts w:ascii="Arial" w:eastAsia="Calibri" w:hAnsi="Arial" w:cs="Arial"/>
          <w:sz w:val="22"/>
          <w:szCs w:val="22"/>
          <w:lang w:eastAsia="en-US"/>
        </w:rPr>
        <w:t>Ihr Vorteil: Sie bieten neben Sonnen- auch Regenschutz, da das PVC-Tuch absolut wasserfest ist. Wenn das Wetter es zulässt</w:t>
      </w:r>
      <w:r w:rsidR="00256F10">
        <w:rPr>
          <w:rFonts w:ascii="Arial" w:eastAsia="Calibri" w:hAnsi="Arial" w:cs="Arial"/>
          <w:sz w:val="22"/>
          <w:szCs w:val="22"/>
          <w:lang w:eastAsia="en-US"/>
        </w:rPr>
        <w:t>,</w:t>
      </w:r>
      <w:r w:rsidR="00337917">
        <w:rPr>
          <w:rFonts w:ascii="Arial" w:eastAsia="Calibri" w:hAnsi="Arial" w:cs="Arial"/>
          <w:sz w:val="22"/>
          <w:szCs w:val="22"/>
          <w:lang w:eastAsia="en-US"/>
        </w:rPr>
        <w:t xml:space="preserve"> kann sie wie ein Cabrio-Dach </w:t>
      </w:r>
      <w:r w:rsidR="00256F10">
        <w:rPr>
          <w:rFonts w:ascii="Arial" w:eastAsia="Calibri" w:hAnsi="Arial" w:cs="Arial"/>
          <w:sz w:val="22"/>
          <w:szCs w:val="22"/>
          <w:lang w:eastAsia="en-US"/>
        </w:rPr>
        <w:t>komplett ein</w:t>
      </w:r>
      <w:r w:rsidR="00337917">
        <w:rPr>
          <w:rFonts w:ascii="Arial" w:eastAsia="Calibri" w:hAnsi="Arial" w:cs="Arial"/>
          <w:sz w:val="22"/>
          <w:szCs w:val="22"/>
          <w:lang w:eastAsia="en-US"/>
        </w:rPr>
        <w:t xml:space="preserve">gefahren werden, so dass die Gäste das Freiluftgefühl über ihren Köpfen genießen können. Die 11 x 9,6 Meter große Anlage wurde </w:t>
      </w:r>
      <w:r w:rsidR="00256F10">
        <w:rPr>
          <w:rFonts w:ascii="Arial" w:eastAsia="Calibri" w:hAnsi="Arial" w:cs="Arial"/>
          <w:sz w:val="22"/>
          <w:szCs w:val="22"/>
          <w:lang w:eastAsia="en-US"/>
        </w:rPr>
        <w:t>vom ausführenden Hamburger Sonnen- und Wetterschutzspezialisten</w:t>
      </w:r>
      <w:r w:rsidR="00401FA2">
        <w:rPr>
          <w:rFonts w:ascii="Arial" w:eastAsia="Calibri" w:hAnsi="Arial" w:cs="Arial"/>
          <w:sz w:val="22"/>
          <w:szCs w:val="22"/>
          <w:lang w:eastAsia="en-US"/>
        </w:rPr>
        <w:t xml:space="preserve">, der </w:t>
      </w:r>
      <w:r w:rsidR="00256F10">
        <w:rPr>
          <w:rFonts w:ascii="Arial" w:eastAsia="Calibri" w:hAnsi="Arial" w:cs="Arial"/>
          <w:sz w:val="22"/>
          <w:szCs w:val="22"/>
          <w:lang w:eastAsia="en-US"/>
        </w:rPr>
        <w:t xml:space="preserve">Horst </w:t>
      </w:r>
      <w:proofErr w:type="spellStart"/>
      <w:r w:rsidR="00256F10">
        <w:rPr>
          <w:rFonts w:ascii="Arial" w:eastAsia="Calibri" w:hAnsi="Arial" w:cs="Arial"/>
          <w:sz w:val="22"/>
          <w:szCs w:val="22"/>
          <w:lang w:eastAsia="en-US"/>
        </w:rPr>
        <w:t>Söhl</w:t>
      </w:r>
      <w:proofErr w:type="spellEnd"/>
      <w:r w:rsidR="00256F10">
        <w:rPr>
          <w:rFonts w:ascii="Arial" w:eastAsia="Calibri" w:hAnsi="Arial" w:cs="Arial"/>
          <w:sz w:val="22"/>
          <w:szCs w:val="22"/>
          <w:lang w:eastAsia="en-US"/>
        </w:rPr>
        <w:t xml:space="preserve"> GmbH</w:t>
      </w:r>
      <w:r w:rsidR="00401FA2">
        <w:rPr>
          <w:rFonts w:ascii="Arial" w:eastAsia="Calibri" w:hAnsi="Arial" w:cs="Arial"/>
          <w:sz w:val="22"/>
          <w:szCs w:val="22"/>
          <w:lang w:eastAsia="en-US"/>
        </w:rPr>
        <w:t>,</w:t>
      </w:r>
      <w:r w:rsidR="00256F10">
        <w:rPr>
          <w:rFonts w:ascii="Arial" w:eastAsia="Calibri" w:hAnsi="Arial" w:cs="Arial"/>
          <w:sz w:val="22"/>
          <w:szCs w:val="22"/>
          <w:lang w:eastAsia="en-US"/>
        </w:rPr>
        <w:t xml:space="preserve"> </w:t>
      </w:r>
      <w:r w:rsidR="00337917">
        <w:rPr>
          <w:rFonts w:ascii="Arial" w:eastAsia="Calibri" w:hAnsi="Arial" w:cs="Arial"/>
          <w:sz w:val="22"/>
          <w:szCs w:val="22"/>
          <w:lang w:eastAsia="en-US"/>
        </w:rPr>
        <w:t xml:space="preserve">so montiert, dass sich je zwei Markisen gegenüberstehen und </w:t>
      </w:r>
      <w:r w:rsidR="00401FA2">
        <w:rPr>
          <w:rFonts w:ascii="Arial" w:eastAsia="Calibri" w:hAnsi="Arial" w:cs="Arial"/>
          <w:sz w:val="22"/>
          <w:szCs w:val="22"/>
          <w:lang w:eastAsia="en-US"/>
        </w:rPr>
        <w:t xml:space="preserve">so </w:t>
      </w:r>
      <w:r w:rsidR="00337917">
        <w:rPr>
          <w:rFonts w:ascii="Arial" w:eastAsia="Calibri" w:hAnsi="Arial" w:cs="Arial"/>
          <w:sz w:val="22"/>
          <w:szCs w:val="22"/>
          <w:lang w:eastAsia="en-US"/>
        </w:rPr>
        <w:t>eine Satteldachform entsteht. Der Rahmen der hausseitigen Marki</w:t>
      </w:r>
      <w:r w:rsidR="00256F10">
        <w:rPr>
          <w:rFonts w:ascii="Arial" w:eastAsia="Calibri" w:hAnsi="Arial" w:cs="Arial"/>
          <w:sz w:val="22"/>
          <w:szCs w:val="22"/>
          <w:lang w:eastAsia="en-US"/>
        </w:rPr>
        <w:t>sen ist</w:t>
      </w:r>
      <w:r w:rsidR="00337917">
        <w:rPr>
          <w:rFonts w:ascii="Arial" w:eastAsia="Calibri" w:hAnsi="Arial" w:cs="Arial"/>
          <w:sz w:val="22"/>
          <w:szCs w:val="22"/>
          <w:lang w:eastAsia="en-US"/>
        </w:rPr>
        <w:t xml:space="preserve"> auf dem Dach des achteckigen Gebäudes befestigt</w:t>
      </w:r>
      <w:r w:rsidR="00256F10">
        <w:rPr>
          <w:rFonts w:ascii="Arial" w:eastAsia="Calibri" w:hAnsi="Arial" w:cs="Arial"/>
          <w:sz w:val="22"/>
          <w:szCs w:val="22"/>
          <w:lang w:eastAsia="en-US"/>
        </w:rPr>
        <w:t>, damit keine Pfosten den Weg versperren und die Optik beeinträchtigen. Die Regenrinne verbaute Söhl oberhalb des Dachs. Ein Sensor lässt die Markise automatisch einfahren, wenn die Windstärke 6 überschritten wird. Bedient wird die Anlage per Funkhandsender.</w:t>
      </w:r>
    </w:p>
    <w:p w14:paraId="632BD4A8" w14:textId="77777777" w:rsidR="00256F10" w:rsidRDefault="00256F10" w:rsidP="00803134">
      <w:pPr>
        <w:spacing w:after="200" w:line="360" w:lineRule="auto"/>
        <w:rPr>
          <w:rFonts w:ascii="Arial" w:eastAsia="Calibri" w:hAnsi="Arial" w:cs="Arial"/>
          <w:sz w:val="22"/>
          <w:szCs w:val="22"/>
          <w:lang w:eastAsia="en-US"/>
        </w:rPr>
      </w:pPr>
    </w:p>
    <w:p w14:paraId="286EB496" w14:textId="349080CC" w:rsidR="003B6EDB" w:rsidRDefault="006B4FE5" w:rsidP="00803134">
      <w:pPr>
        <w:spacing w:after="200" w:line="360" w:lineRule="auto"/>
        <w:rPr>
          <w:rFonts w:ascii="Arial" w:eastAsia="Calibri" w:hAnsi="Arial" w:cs="Arial"/>
          <w:sz w:val="22"/>
          <w:szCs w:val="22"/>
          <w:lang w:eastAsia="en-US"/>
        </w:rPr>
      </w:pPr>
      <w:r w:rsidRPr="006B4FE5">
        <w:rPr>
          <w:rFonts w:ascii="Arial" w:eastAsia="Calibri" w:hAnsi="Arial" w:cs="Arial"/>
          <w:b/>
          <w:sz w:val="22"/>
          <w:szCs w:val="22"/>
          <w:lang w:eastAsia="en-US"/>
        </w:rPr>
        <w:t>Designprämierte Pergola-Markise</w:t>
      </w:r>
      <w:r w:rsidRPr="006B4FE5">
        <w:rPr>
          <w:rFonts w:ascii="Arial" w:eastAsia="Calibri" w:hAnsi="Arial" w:cs="Arial"/>
          <w:b/>
          <w:sz w:val="22"/>
          <w:szCs w:val="22"/>
          <w:lang w:eastAsia="en-US"/>
        </w:rPr>
        <w:br/>
      </w:r>
      <w:r w:rsidR="003B6EDB">
        <w:rPr>
          <w:rFonts w:ascii="Arial" w:eastAsia="Calibri" w:hAnsi="Arial" w:cs="Arial"/>
          <w:sz w:val="22"/>
          <w:szCs w:val="22"/>
          <w:lang w:eastAsia="en-US"/>
        </w:rPr>
        <w:t xml:space="preserve">Das Resultat kann sich sehen lassen. </w:t>
      </w:r>
      <w:r>
        <w:rPr>
          <w:rFonts w:ascii="Arial" w:eastAsia="Calibri" w:hAnsi="Arial" w:cs="Arial"/>
          <w:sz w:val="22"/>
          <w:szCs w:val="22"/>
          <w:lang w:eastAsia="en-US"/>
        </w:rPr>
        <w:t xml:space="preserve">Für 64 Gäste schafft die Anlage nun ein geschütztes Plätzchen. „Die Pergola-Markisen haben unseren gastronomischen Bereich ganz klar aufgewertet“, findet </w:t>
      </w:r>
      <w:r w:rsidRPr="006B4FE5">
        <w:rPr>
          <w:rFonts w:ascii="Arial" w:eastAsia="Calibri" w:hAnsi="Arial" w:cs="Arial"/>
          <w:sz w:val="22"/>
          <w:szCs w:val="22"/>
          <w:lang w:eastAsia="en-US"/>
        </w:rPr>
        <w:t xml:space="preserve">Reinhard </w:t>
      </w:r>
      <w:proofErr w:type="spellStart"/>
      <w:r w:rsidRPr="006B4FE5">
        <w:rPr>
          <w:rFonts w:ascii="Arial" w:eastAsia="Calibri" w:hAnsi="Arial" w:cs="Arial"/>
          <w:sz w:val="22"/>
          <w:szCs w:val="22"/>
          <w:lang w:eastAsia="en-US"/>
        </w:rPr>
        <w:t>Diatscheschen</w:t>
      </w:r>
      <w:proofErr w:type="spellEnd"/>
      <w:r>
        <w:rPr>
          <w:rFonts w:ascii="Arial" w:eastAsia="Calibri" w:hAnsi="Arial" w:cs="Arial"/>
          <w:sz w:val="22"/>
          <w:szCs w:val="22"/>
          <w:lang w:eastAsia="en-US"/>
        </w:rPr>
        <w:t xml:space="preserve">. „Wir können nun wesentlich mehr Gäste bewirten, erzielen höhere Umsätze und haben einen Ort geschaffen, an dem sich unsere Mitglieder und Gäste wirklich wohlfühlen.“ Neben der Funktion spielte auch die attraktive Optik bei der Wahl der richtigen Lösung eine große Rolle. </w:t>
      </w:r>
      <w:r w:rsidR="003B6EDB">
        <w:rPr>
          <w:rFonts w:ascii="Arial" w:eastAsia="Calibri" w:hAnsi="Arial" w:cs="Arial"/>
          <w:sz w:val="22"/>
          <w:szCs w:val="22"/>
          <w:lang w:eastAsia="en-US"/>
        </w:rPr>
        <w:t>Die Pergola-Markisen passen sich durch ihre schlanke Formgebung der ungewöhnlichen Gebäudeform d</w:t>
      </w:r>
      <w:r>
        <w:rPr>
          <w:rFonts w:ascii="Arial" w:eastAsia="Calibri" w:hAnsi="Arial" w:cs="Arial"/>
          <w:sz w:val="22"/>
          <w:szCs w:val="22"/>
          <w:lang w:eastAsia="en-US"/>
        </w:rPr>
        <w:t>es Clu</w:t>
      </w:r>
      <w:r w:rsidR="003B6EDB">
        <w:rPr>
          <w:rFonts w:ascii="Arial" w:eastAsia="Calibri" w:hAnsi="Arial" w:cs="Arial"/>
          <w:sz w:val="22"/>
          <w:szCs w:val="22"/>
          <w:lang w:eastAsia="en-US"/>
        </w:rPr>
        <w:t xml:space="preserve">bheims unauffällig an. </w:t>
      </w:r>
      <w:r>
        <w:rPr>
          <w:rFonts w:ascii="Arial" w:eastAsia="Calibri" w:hAnsi="Arial" w:cs="Arial"/>
          <w:sz w:val="22"/>
          <w:szCs w:val="22"/>
          <w:lang w:eastAsia="en-US"/>
        </w:rPr>
        <w:t xml:space="preserve">Auch unabhängige Designexperten bescheinigen der </w:t>
      </w:r>
      <w:proofErr w:type="spellStart"/>
      <w:r w:rsidR="007C7AFC">
        <w:rPr>
          <w:rFonts w:ascii="Arial" w:eastAsia="Calibri" w:hAnsi="Arial" w:cs="Arial"/>
          <w:sz w:val="22"/>
          <w:szCs w:val="22"/>
          <w:lang w:eastAsia="en-US"/>
        </w:rPr>
        <w:t>W</w:t>
      </w:r>
      <w:r>
        <w:rPr>
          <w:rFonts w:ascii="Arial" w:eastAsia="Calibri" w:hAnsi="Arial" w:cs="Arial"/>
          <w:sz w:val="22"/>
          <w:szCs w:val="22"/>
          <w:lang w:eastAsia="en-US"/>
        </w:rPr>
        <w:t>einor</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PergoTex</w:t>
      </w:r>
      <w:proofErr w:type="spellEnd"/>
      <w:r>
        <w:rPr>
          <w:rFonts w:ascii="Arial" w:eastAsia="Calibri" w:hAnsi="Arial" w:cs="Arial"/>
          <w:sz w:val="22"/>
          <w:szCs w:val="22"/>
          <w:lang w:eastAsia="en-US"/>
        </w:rPr>
        <w:t xml:space="preserve"> II einen hervorragenden </w:t>
      </w:r>
      <w:r w:rsidR="00877A66">
        <w:rPr>
          <w:rFonts w:ascii="Arial" w:eastAsia="Calibri" w:hAnsi="Arial" w:cs="Arial"/>
          <w:sz w:val="22"/>
          <w:szCs w:val="22"/>
          <w:lang w:eastAsia="en-US"/>
        </w:rPr>
        <w:t xml:space="preserve">Look. </w:t>
      </w:r>
      <w:r w:rsidR="003B6EDB">
        <w:rPr>
          <w:rFonts w:ascii="Arial" w:eastAsia="Calibri" w:hAnsi="Arial" w:cs="Arial"/>
          <w:sz w:val="22"/>
          <w:szCs w:val="22"/>
          <w:lang w:eastAsia="en-US"/>
        </w:rPr>
        <w:t xml:space="preserve">Immerhin hat die Pergola-Markise den begehrten </w:t>
      </w:r>
      <w:proofErr w:type="spellStart"/>
      <w:r w:rsidR="003B6EDB">
        <w:rPr>
          <w:rFonts w:ascii="Arial" w:eastAsia="Calibri" w:hAnsi="Arial" w:cs="Arial"/>
          <w:sz w:val="22"/>
          <w:szCs w:val="22"/>
          <w:lang w:eastAsia="en-US"/>
        </w:rPr>
        <w:t>Red</w:t>
      </w:r>
      <w:proofErr w:type="spellEnd"/>
      <w:r w:rsidR="003B6EDB">
        <w:rPr>
          <w:rFonts w:ascii="Arial" w:eastAsia="Calibri" w:hAnsi="Arial" w:cs="Arial"/>
          <w:sz w:val="22"/>
          <w:szCs w:val="22"/>
          <w:lang w:eastAsia="en-US"/>
        </w:rPr>
        <w:t xml:space="preserve"> </w:t>
      </w:r>
      <w:proofErr w:type="spellStart"/>
      <w:r w:rsidR="003B6EDB">
        <w:rPr>
          <w:rFonts w:ascii="Arial" w:eastAsia="Calibri" w:hAnsi="Arial" w:cs="Arial"/>
          <w:sz w:val="22"/>
          <w:szCs w:val="22"/>
          <w:lang w:eastAsia="en-US"/>
        </w:rPr>
        <w:t>Dot</w:t>
      </w:r>
      <w:proofErr w:type="spellEnd"/>
      <w:r w:rsidR="003B6EDB">
        <w:rPr>
          <w:rFonts w:ascii="Arial" w:eastAsia="Calibri" w:hAnsi="Arial" w:cs="Arial"/>
          <w:sz w:val="22"/>
          <w:szCs w:val="22"/>
          <w:lang w:eastAsia="en-US"/>
        </w:rPr>
        <w:t xml:space="preserve"> Design Award „</w:t>
      </w:r>
      <w:proofErr w:type="spellStart"/>
      <w:r w:rsidR="003B6EDB">
        <w:rPr>
          <w:rFonts w:ascii="Arial" w:eastAsia="Calibri" w:hAnsi="Arial" w:cs="Arial"/>
          <w:sz w:val="22"/>
          <w:szCs w:val="22"/>
          <w:lang w:eastAsia="en-US"/>
        </w:rPr>
        <w:t>best</w:t>
      </w:r>
      <w:proofErr w:type="spellEnd"/>
      <w:r w:rsidR="003B6EDB">
        <w:rPr>
          <w:rFonts w:ascii="Arial" w:eastAsia="Calibri" w:hAnsi="Arial" w:cs="Arial"/>
          <w:sz w:val="22"/>
          <w:szCs w:val="22"/>
          <w:lang w:eastAsia="en-US"/>
        </w:rPr>
        <w:t xml:space="preserve"> </w:t>
      </w:r>
      <w:proofErr w:type="spellStart"/>
      <w:r w:rsidR="003B6EDB">
        <w:rPr>
          <w:rFonts w:ascii="Arial" w:eastAsia="Calibri" w:hAnsi="Arial" w:cs="Arial"/>
          <w:sz w:val="22"/>
          <w:szCs w:val="22"/>
          <w:lang w:eastAsia="en-US"/>
        </w:rPr>
        <w:t>of</w:t>
      </w:r>
      <w:proofErr w:type="spellEnd"/>
      <w:r w:rsidR="003B6EDB">
        <w:rPr>
          <w:rFonts w:ascii="Arial" w:eastAsia="Calibri" w:hAnsi="Arial" w:cs="Arial"/>
          <w:sz w:val="22"/>
          <w:szCs w:val="22"/>
          <w:lang w:eastAsia="en-US"/>
        </w:rPr>
        <w:t xml:space="preserve"> </w:t>
      </w:r>
      <w:proofErr w:type="spellStart"/>
      <w:r w:rsidR="003B6EDB">
        <w:rPr>
          <w:rFonts w:ascii="Arial" w:eastAsia="Calibri" w:hAnsi="Arial" w:cs="Arial"/>
          <w:sz w:val="22"/>
          <w:szCs w:val="22"/>
          <w:lang w:eastAsia="en-US"/>
        </w:rPr>
        <w:t>the</w:t>
      </w:r>
      <w:proofErr w:type="spellEnd"/>
      <w:r w:rsidR="003B6EDB">
        <w:rPr>
          <w:rFonts w:ascii="Arial" w:eastAsia="Calibri" w:hAnsi="Arial" w:cs="Arial"/>
          <w:sz w:val="22"/>
          <w:szCs w:val="22"/>
          <w:lang w:eastAsia="en-US"/>
        </w:rPr>
        <w:t xml:space="preserve"> </w:t>
      </w:r>
      <w:proofErr w:type="spellStart"/>
      <w:r w:rsidR="003B6EDB">
        <w:rPr>
          <w:rFonts w:ascii="Arial" w:eastAsia="Calibri" w:hAnsi="Arial" w:cs="Arial"/>
          <w:sz w:val="22"/>
          <w:szCs w:val="22"/>
          <w:lang w:eastAsia="en-US"/>
        </w:rPr>
        <w:t>best</w:t>
      </w:r>
      <w:proofErr w:type="spellEnd"/>
      <w:r w:rsidR="003B6EDB">
        <w:rPr>
          <w:rFonts w:ascii="Arial" w:eastAsia="Calibri" w:hAnsi="Arial" w:cs="Arial"/>
          <w:sz w:val="22"/>
          <w:szCs w:val="22"/>
          <w:lang w:eastAsia="en-US"/>
        </w:rPr>
        <w:t xml:space="preserve">“ </w:t>
      </w:r>
      <w:r>
        <w:rPr>
          <w:rFonts w:ascii="Arial" w:eastAsia="Calibri" w:hAnsi="Arial" w:cs="Arial"/>
          <w:sz w:val="22"/>
          <w:szCs w:val="22"/>
          <w:lang w:eastAsia="en-US"/>
        </w:rPr>
        <w:t xml:space="preserve">2016 </w:t>
      </w:r>
      <w:r w:rsidR="003B6EDB">
        <w:rPr>
          <w:rFonts w:ascii="Arial" w:eastAsia="Calibri" w:hAnsi="Arial" w:cs="Arial"/>
          <w:sz w:val="22"/>
          <w:szCs w:val="22"/>
          <w:lang w:eastAsia="en-US"/>
        </w:rPr>
        <w:t xml:space="preserve">erhalten, mit dem </w:t>
      </w:r>
      <w:r>
        <w:rPr>
          <w:rFonts w:ascii="Arial" w:eastAsia="Calibri" w:hAnsi="Arial" w:cs="Arial"/>
          <w:sz w:val="22"/>
          <w:szCs w:val="22"/>
          <w:lang w:eastAsia="en-US"/>
        </w:rPr>
        <w:t>nur</w:t>
      </w:r>
      <w:r w:rsidR="00401FA2">
        <w:rPr>
          <w:rFonts w:ascii="Arial" w:eastAsia="Calibri" w:hAnsi="Arial" w:cs="Arial"/>
          <w:sz w:val="22"/>
          <w:szCs w:val="22"/>
          <w:lang w:eastAsia="en-US"/>
        </w:rPr>
        <w:t xml:space="preserve"> </w:t>
      </w:r>
      <w:r>
        <w:rPr>
          <w:rFonts w:ascii="Arial" w:eastAsia="Calibri" w:hAnsi="Arial" w:cs="Arial"/>
          <w:sz w:val="22"/>
          <w:szCs w:val="22"/>
          <w:lang w:eastAsia="en-US"/>
        </w:rPr>
        <w:t>wenige Produkte</w:t>
      </w:r>
      <w:r w:rsidR="003B6EDB">
        <w:rPr>
          <w:rFonts w:ascii="Arial" w:eastAsia="Calibri" w:hAnsi="Arial" w:cs="Arial"/>
          <w:sz w:val="22"/>
          <w:szCs w:val="22"/>
          <w:lang w:eastAsia="en-US"/>
        </w:rPr>
        <w:t xml:space="preserve"> </w:t>
      </w:r>
      <w:r>
        <w:rPr>
          <w:rFonts w:ascii="Arial" w:eastAsia="Calibri" w:hAnsi="Arial" w:cs="Arial"/>
          <w:sz w:val="22"/>
          <w:szCs w:val="22"/>
          <w:lang w:eastAsia="en-US"/>
        </w:rPr>
        <w:t xml:space="preserve">ausgezeichnet werden. </w:t>
      </w:r>
    </w:p>
    <w:p w14:paraId="62CE9609" w14:textId="7E353B71" w:rsidR="00BD3075" w:rsidRPr="003338FC" w:rsidRDefault="003338FC" w:rsidP="00041E83">
      <w:pPr>
        <w:spacing w:after="200" w:line="360" w:lineRule="auto"/>
        <w:rPr>
          <w:rFonts w:ascii="Arial" w:eastAsia="Calibri" w:hAnsi="Arial" w:cs="Arial"/>
          <w:i/>
          <w:sz w:val="22"/>
          <w:szCs w:val="22"/>
          <w:lang w:eastAsia="en-US"/>
        </w:rPr>
      </w:pPr>
      <w:r w:rsidRPr="003338FC">
        <w:rPr>
          <w:rFonts w:ascii="Arial" w:eastAsia="Calibri" w:hAnsi="Arial" w:cs="Arial"/>
          <w:i/>
          <w:sz w:val="22"/>
          <w:szCs w:val="22"/>
          <w:lang w:eastAsia="en-US"/>
        </w:rPr>
        <w:t>Ausführender Weinor-</w:t>
      </w:r>
      <w:r w:rsidR="00CE00A4">
        <w:rPr>
          <w:rFonts w:ascii="Arial" w:eastAsia="Calibri" w:hAnsi="Arial" w:cs="Arial"/>
          <w:i/>
          <w:sz w:val="22"/>
          <w:szCs w:val="22"/>
          <w:lang w:eastAsia="en-US"/>
        </w:rPr>
        <w:t>Partner: Horst Söhl GmbH</w:t>
      </w:r>
      <w:r w:rsidR="00BD3075" w:rsidRPr="003338FC">
        <w:rPr>
          <w:rFonts w:ascii="Arial" w:eastAsia="Calibri" w:hAnsi="Arial" w:cs="Arial"/>
          <w:i/>
          <w:sz w:val="22"/>
          <w:szCs w:val="22"/>
          <w:lang w:eastAsia="en-US"/>
        </w:rPr>
        <w:t xml:space="preserve"> / Hamb</w:t>
      </w:r>
      <w:r w:rsidR="00CE00A4">
        <w:rPr>
          <w:rFonts w:ascii="Arial" w:eastAsia="Calibri" w:hAnsi="Arial" w:cs="Arial"/>
          <w:i/>
          <w:sz w:val="22"/>
          <w:szCs w:val="22"/>
          <w:lang w:eastAsia="en-US"/>
        </w:rPr>
        <w:t>urg</w:t>
      </w:r>
      <w:r w:rsidR="00CE00A4">
        <w:rPr>
          <w:rFonts w:ascii="Arial" w:eastAsia="Calibri" w:hAnsi="Arial" w:cs="Arial"/>
          <w:i/>
          <w:sz w:val="22"/>
          <w:szCs w:val="22"/>
          <w:lang w:eastAsia="en-US"/>
        </w:rPr>
        <w:br/>
        <w:t>www.soehl.net</w:t>
      </w:r>
    </w:p>
    <w:p w14:paraId="1AC4358F" w14:textId="77777777" w:rsidR="00A47CB8" w:rsidRPr="00BD3075" w:rsidRDefault="00A47CB8" w:rsidP="00EC57E2">
      <w:pPr>
        <w:rPr>
          <w:rFonts w:ascii="Arial" w:hAnsi="Arial" w:cs="Arial"/>
          <w:sz w:val="22"/>
          <w:szCs w:val="22"/>
        </w:rPr>
      </w:pPr>
    </w:p>
    <w:p w14:paraId="5D68F187" w14:textId="77777777" w:rsidR="006D5855" w:rsidRPr="00BD3075" w:rsidRDefault="006D5855" w:rsidP="00A41C9C">
      <w:pPr>
        <w:rPr>
          <w:rFonts w:ascii="Arial" w:hAnsi="Arial" w:cs="Arial"/>
          <w:sz w:val="22"/>
          <w:szCs w:val="22"/>
        </w:rPr>
      </w:pPr>
    </w:p>
    <w:p w14:paraId="1902913E" w14:textId="77777777" w:rsidR="00041E83" w:rsidRDefault="00041E83" w:rsidP="00A41C9C">
      <w:pPr>
        <w:rPr>
          <w:rFonts w:ascii="Arial" w:hAnsi="Arial" w:cs="Arial"/>
          <w:b/>
          <w:sz w:val="22"/>
          <w:szCs w:val="22"/>
        </w:rPr>
      </w:pPr>
    </w:p>
    <w:p w14:paraId="1E069EBD" w14:textId="77777777" w:rsidR="00A41C9C" w:rsidRPr="00BD3075" w:rsidRDefault="00A41C9C" w:rsidP="00041E83">
      <w:pPr>
        <w:rPr>
          <w:rFonts w:ascii="Arial" w:hAnsi="Arial" w:cs="Arial"/>
          <w:b/>
          <w:sz w:val="22"/>
          <w:szCs w:val="22"/>
        </w:rPr>
      </w:pPr>
      <w:r w:rsidRPr="00BD3075">
        <w:rPr>
          <w:rFonts w:ascii="Arial" w:hAnsi="Arial" w:cs="Arial"/>
          <w:b/>
          <w:sz w:val="22"/>
          <w:szCs w:val="22"/>
        </w:rPr>
        <w:t>Medienkontakt:</w:t>
      </w:r>
    </w:p>
    <w:p w14:paraId="7F047234" w14:textId="77777777" w:rsidR="00A41C9C" w:rsidRPr="00BD3075" w:rsidRDefault="00A41C9C" w:rsidP="00041E83">
      <w:pPr>
        <w:rPr>
          <w:rFonts w:ascii="Arial" w:hAnsi="Arial" w:cs="Arial"/>
          <w:sz w:val="22"/>
          <w:szCs w:val="22"/>
        </w:rPr>
      </w:pPr>
      <w:r w:rsidRPr="00BD3075">
        <w:rPr>
          <w:rFonts w:ascii="Arial" w:hAnsi="Arial" w:cs="Arial"/>
          <w:sz w:val="22"/>
          <w:szCs w:val="22"/>
        </w:rPr>
        <w:t>Christian Pätz</w:t>
      </w:r>
    </w:p>
    <w:p w14:paraId="689E21E9" w14:textId="77777777" w:rsidR="00A41C9C" w:rsidRPr="00BD3075" w:rsidRDefault="00160BBB" w:rsidP="00041E83">
      <w:pPr>
        <w:rPr>
          <w:rFonts w:ascii="Arial" w:hAnsi="Arial" w:cs="Arial"/>
          <w:sz w:val="22"/>
          <w:szCs w:val="22"/>
          <w:lang w:val="fr-FR"/>
        </w:rPr>
      </w:pPr>
      <w:r w:rsidRPr="007C7AFC">
        <w:rPr>
          <w:rFonts w:ascii="Arial" w:hAnsi="Arial" w:cs="Arial"/>
          <w:sz w:val="22"/>
          <w:szCs w:val="22"/>
        </w:rPr>
        <w:t>Weinor</w:t>
      </w:r>
      <w:r w:rsidR="00A41C9C" w:rsidRPr="007C7AFC">
        <w:rPr>
          <w:rFonts w:ascii="Arial" w:hAnsi="Arial" w:cs="Arial"/>
          <w:sz w:val="22"/>
          <w:szCs w:val="22"/>
        </w:rPr>
        <w:t xml:space="preserve"> GmbH &amp; Co. KG</w:t>
      </w:r>
      <w:r w:rsidR="00A41C9C" w:rsidRPr="007C7AFC">
        <w:rPr>
          <w:rFonts w:ascii="Arial" w:hAnsi="Arial" w:cs="Arial"/>
          <w:b/>
          <w:sz w:val="22"/>
          <w:szCs w:val="22"/>
        </w:rPr>
        <w:t xml:space="preserve"> </w:t>
      </w:r>
      <w:r w:rsidR="00A41C9C" w:rsidRPr="007C7AFC">
        <w:rPr>
          <w:rFonts w:ascii="Arial" w:hAnsi="Arial" w:cs="Arial"/>
          <w:b/>
          <w:sz w:val="22"/>
          <w:szCs w:val="22"/>
          <w:lang w:bidi="he-IL"/>
        </w:rPr>
        <w:t xml:space="preserve">|| </w:t>
      </w:r>
      <w:r w:rsidR="00A41C9C" w:rsidRPr="007C7AFC">
        <w:rPr>
          <w:rFonts w:ascii="Arial" w:hAnsi="Arial" w:cs="Arial"/>
          <w:sz w:val="22"/>
          <w:szCs w:val="22"/>
        </w:rPr>
        <w:t xml:space="preserve">Mathias-Brüggen-Str. </w:t>
      </w:r>
      <w:r w:rsidR="00A41C9C" w:rsidRPr="00BD3075">
        <w:rPr>
          <w:rFonts w:ascii="Arial" w:hAnsi="Arial" w:cs="Arial"/>
          <w:sz w:val="22"/>
          <w:szCs w:val="22"/>
          <w:lang w:val="fr-FR"/>
        </w:rPr>
        <w:t xml:space="preserve">110 </w:t>
      </w:r>
      <w:r w:rsidR="00A41C9C" w:rsidRPr="00BD3075">
        <w:rPr>
          <w:rFonts w:ascii="Arial" w:hAnsi="Arial" w:cs="Arial"/>
          <w:b/>
          <w:sz w:val="22"/>
          <w:szCs w:val="22"/>
          <w:lang w:val="fr-FR" w:bidi="he-IL"/>
        </w:rPr>
        <w:t>||</w:t>
      </w:r>
      <w:r w:rsidR="00A41C9C" w:rsidRPr="00BD3075">
        <w:rPr>
          <w:rFonts w:ascii="Arial" w:hAnsi="Arial" w:cs="Arial"/>
          <w:sz w:val="22"/>
          <w:szCs w:val="22"/>
          <w:lang w:val="fr-FR"/>
        </w:rPr>
        <w:t xml:space="preserve"> 50829 Köln</w:t>
      </w:r>
    </w:p>
    <w:p w14:paraId="1587CC93" w14:textId="77777777" w:rsidR="00A41C9C" w:rsidRPr="00BD3075" w:rsidRDefault="00A41C9C" w:rsidP="00041E83">
      <w:pPr>
        <w:rPr>
          <w:rFonts w:ascii="Arial" w:hAnsi="Arial" w:cs="Arial"/>
          <w:sz w:val="22"/>
          <w:szCs w:val="22"/>
          <w:lang w:val="fr-FR"/>
        </w:rPr>
      </w:pPr>
      <w:r w:rsidRPr="00BD3075">
        <w:rPr>
          <w:rFonts w:ascii="Arial" w:hAnsi="Arial" w:cs="Arial"/>
          <w:sz w:val="22"/>
          <w:szCs w:val="22"/>
          <w:lang w:val="fr-FR"/>
        </w:rPr>
        <w:t>Mail: cpaetz@</w:t>
      </w:r>
      <w:r w:rsidR="00E266E4" w:rsidRPr="00BD3075">
        <w:rPr>
          <w:rFonts w:ascii="Arial" w:hAnsi="Arial" w:cs="Arial"/>
          <w:sz w:val="22"/>
          <w:szCs w:val="22"/>
          <w:lang w:val="fr-FR"/>
        </w:rPr>
        <w:t>w</w:t>
      </w:r>
      <w:r w:rsidR="00160BBB" w:rsidRPr="00BD3075">
        <w:rPr>
          <w:rFonts w:ascii="Arial" w:hAnsi="Arial" w:cs="Arial"/>
          <w:sz w:val="22"/>
          <w:szCs w:val="22"/>
          <w:lang w:val="fr-FR"/>
        </w:rPr>
        <w:t>einor</w:t>
      </w:r>
      <w:r w:rsidRPr="00BD3075">
        <w:rPr>
          <w:rFonts w:ascii="Arial" w:hAnsi="Arial" w:cs="Arial"/>
          <w:sz w:val="22"/>
          <w:szCs w:val="22"/>
          <w:lang w:val="fr-FR"/>
        </w:rPr>
        <w:t xml:space="preserve">.de </w:t>
      </w:r>
      <w:r w:rsidRPr="00BD3075">
        <w:rPr>
          <w:rFonts w:ascii="Arial" w:hAnsi="Arial" w:cs="Arial"/>
          <w:b/>
          <w:sz w:val="22"/>
          <w:szCs w:val="22"/>
          <w:lang w:val="fr-FR" w:bidi="he-IL"/>
        </w:rPr>
        <w:t xml:space="preserve">|| </w:t>
      </w:r>
      <w:r w:rsidRPr="00BD3075">
        <w:rPr>
          <w:rFonts w:ascii="Arial" w:hAnsi="Arial" w:cs="Arial"/>
          <w:sz w:val="22"/>
          <w:szCs w:val="22"/>
          <w:lang w:val="fr-FR"/>
        </w:rPr>
        <w:t>www.</w:t>
      </w:r>
      <w:r w:rsidR="00E266E4" w:rsidRPr="00BD3075">
        <w:rPr>
          <w:rFonts w:ascii="Arial" w:hAnsi="Arial" w:cs="Arial"/>
          <w:sz w:val="22"/>
          <w:szCs w:val="22"/>
          <w:lang w:val="fr-FR"/>
        </w:rPr>
        <w:t>w</w:t>
      </w:r>
      <w:r w:rsidR="00160BBB" w:rsidRPr="00BD3075">
        <w:rPr>
          <w:rFonts w:ascii="Arial" w:hAnsi="Arial" w:cs="Arial"/>
          <w:sz w:val="22"/>
          <w:szCs w:val="22"/>
          <w:lang w:val="fr-FR"/>
        </w:rPr>
        <w:t>einor</w:t>
      </w:r>
      <w:r w:rsidRPr="00BD3075">
        <w:rPr>
          <w:rFonts w:ascii="Arial" w:hAnsi="Arial" w:cs="Arial"/>
          <w:sz w:val="22"/>
          <w:szCs w:val="22"/>
          <w:lang w:val="fr-FR"/>
        </w:rPr>
        <w:t>.de</w:t>
      </w:r>
    </w:p>
    <w:p w14:paraId="15BFF095" w14:textId="77777777" w:rsidR="00A41C9C" w:rsidRPr="00BD3075" w:rsidRDefault="00A41C9C" w:rsidP="00041E83">
      <w:pPr>
        <w:rPr>
          <w:rFonts w:ascii="Arial" w:hAnsi="Arial" w:cs="Arial"/>
          <w:sz w:val="22"/>
          <w:szCs w:val="22"/>
        </w:rPr>
      </w:pPr>
      <w:r w:rsidRPr="00BD3075">
        <w:rPr>
          <w:rFonts w:ascii="Arial" w:hAnsi="Arial" w:cs="Arial"/>
          <w:sz w:val="22"/>
          <w:szCs w:val="22"/>
        </w:rPr>
        <w:t xml:space="preserve">Tel.: 0221 / 597 09 265 </w:t>
      </w:r>
      <w:r w:rsidRPr="00BD3075">
        <w:rPr>
          <w:rFonts w:ascii="Arial" w:hAnsi="Arial" w:cs="Arial"/>
          <w:b/>
          <w:sz w:val="22"/>
          <w:szCs w:val="22"/>
          <w:lang w:bidi="he-IL"/>
        </w:rPr>
        <w:t xml:space="preserve">|| </w:t>
      </w:r>
      <w:r w:rsidRPr="00BD3075">
        <w:rPr>
          <w:rFonts w:ascii="Arial" w:hAnsi="Arial" w:cs="Arial"/>
          <w:sz w:val="22"/>
          <w:szCs w:val="22"/>
        </w:rPr>
        <w:t>Fax: 0221/ 595 11 89</w:t>
      </w:r>
    </w:p>
    <w:p w14:paraId="7F7D3B0C" w14:textId="77777777" w:rsidR="0089338A" w:rsidRPr="00BD3075" w:rsidRDefault="0089338A" w:rsidP="00041E83">
      <w:pPr>
        <w:rPr>
          <w:rFonts w:ascii="Arial" w:hAnsi="Arial" w:cs="Arial"/>
          <w:sz w:val="22"/>
          <w:szCs w:val="22"/>
        </w:rPr>
      </w:pPr>
    </w:p>
    <w:p w14:paraId="357EAB8B" w14:textId="77777777" w:rsidR="0089338A" w:rsidRPr="00BD3075" w:rsidRDefault="0089338A" w:rsidP="00041E83">
      <w:pPr>
        <w:rPr>
          <w:rFonts w:ascii="Arial" w:hAnsi="Arial" w:cs="Arial"/>
          <w:sz w:val="22"/>
          <w:szCs w:val="22"/>
        </w:rPr>
      </w:pPr>
      <w:r w:rsidRPr="00BD3075">
        <w:rPr>
          <w:rFonts w:ascii="Arial" w:hAnsi="Arial" w:cs="Arial"/>
          <w:sz w:val="22"/>
          <w:szCs w:val="22"/>
        </w:rPr>
        <w:t>Der Text sowie hochauflösendes Bildmaterial und weitere Informationen stehen Ihnen unter www.weinor.de/presse/ zur Verfügung. </w:t>
      </w:r>
    </w:p>
    <w:p w14:paraId="5787D2F5" w14:textId="77777777" w:rsidR="0089338A" w:rsidRPr="00BD3075" w:rsidRDefault="0089338A" w:rsidP="004B4755">
      <w:pPr>
        <w:spacing w:line="360" w:lineRule="auto"/>
        <w:rPr>
          <w:rFonts w:ascii="Arial" w:hAnsi="Arial" w:cs="Arial"/>
          <w:b/>
          <w:sz w:val="22"/>
          <w:szCs w:val="22"/>
        </w:rPr>
      </w:pPr>
    </w:p>
    <w:p w14:paraId="741EBC61" w14:textId="77777777" w:rsidR="00565BC2" w:rsidRDefault="00565BC2" w:rsidP="00BC14AF">
      <w:pPr>
        <w:rPr>
          <w:rFonts w:ascii="Arial" w:hAnsi="Arial" w:cs="Arial"/>
          <w:b/>
          <w:sz w:val="22"/>
          <w:szCs w:val="22"/>
          <w:u w:val="single"/>
        </w:rPr>
      </w:pPr>
    </w:p>
    <w:p w14:paraId="5A2DD417" w14:textId="77777777" w:rsidR="00565BC2" w:rsidRDefault="00565BC2" w:rsidP="00BC14AF">
      <w:pPr>
        <w:rPr>
          <w:rFonts w:ascii="Arial" w:hAnsi="Arial" w:cs="Arial"/>
          <w:b/>
          <w:sz w:val="22"/>
          <w:szCs w:val="22"/>
          <w:u w:val="single"/>
        </w:rPr>
      </w:pPr>
    </w:p>
    <w:p w14:paraId="2B2E6421" w14:textId="77777777" w:rsidR="00565BC2" w:rsidRDefault="00565BC2" w:rsidP="00BC14AF">
      <w:pPr>
        <w:rPr>
          <w:rFonts w:ascii="Arial" w:hAnsi="Arial" w:cs="Arial"/>
          <w:b/>
          <w:sz w:val="22"/>
          <w:szCs w:val="22"/>
          <w:u w:val="single"/>
        </w:rPr>
      </w:pPr>
    </w:p>
    <w:p w14:paraId="2DC3FD70" w14:textId="77777777" w:rsidR="00565BC2" w:rsidRDefault="00565BC2" w:rsidP="00BC14AF">
      <w:pPr>
        <w:rPr>
          <w:rFonts w:ascii="Arial" w:hAnsi="Arial" w:cs="Arial"/>
          <w:b/>
          <w:sz w:val="22"/>
          <w:szCs w:val="22"/>
          <w:u w:val="single"/>
        </w:rPr>
      </w:pPr>
    </w:p>
    <w:p w14:paraId="52DE750C" w14:textId="77777777" w:rsidR="00565BC2" w:rsidRDefault="00565BC2" w:rsidP="00BC14AF">
      <w:pPr>
        <w:rPr>
          <w:rFonts w:ascii="Arial" w:hAnsi="Arial" w:cs="Arial"/>
          <w:b/>
          <w:sz w:val="22"/>
          <w:szCs w:val="22"/>
          <w:u w:val="single"/>
        </w:rPr>
      </w:pPr>
    </w:p>
    <w:p w14:paraId="139C6421" w14:textId="77777777" w:rsidR="00DC0F2D" w:rsidRDefault="00DC0F2D">
      <w:pPr>
        <w:rPr>
          <w:rFonts w:ascii="Arial" w:hAnsi="Arial" w:cs="Arial"/>
          <w:b/>
          <w:sz w:val="22"/>
          <w:szCs w:val="22"/>
          <w:u w:val="single"/>
        </w:rPr>
      </w:pPr>
      <w:r>
        <w:rPr>
          <w:rFonts w:ascii="Arial" w:hAnsi="Arial" w:cs="Arial"/>
          <w:b/>
          <w:sz w:val="22"/>
          <w:szCs w:val="22"/>
          <w:u w:val="single"/>
        </w:rPr>
        <w:br w:type="page"/>
      </w:r>
    </w:p>
    <w:p w14:paraId="71B9F7E3" w14:textId="77777777" w:rsidR="00DC0F2D" w:rsidRDefault="00DC0F2D" w:rsidP="00BC14AF">
      <w:pPr>
        <w:rPr>
          <w:rFonts w:ascii="Arial" w:hAnsi="Arial" w:cs="Arial"/>
          <w:b/>
          <w:sz w:val="22"/>
          <w:szCs w:val="22"/>
          <w:u w:val="single"/>
        </w:rPr>
      </w:pPr>
    </w:p>
    <w:p w14:paraId="6D133C59" w14:textId="17542F04" w:rsidR="004663F9" w:rsidRPr="00BD3075" w:rsidRDefault="004663F9" w:rsidP="00BC14AF">
      <w:pPr>
        <w:rPr>
          <w:rFonts w:ascii="Arial" w:hAnsi="Arial" w:cs="Arial"/>
          <w:b/>
          <w:sz w:val="22"/>
          <w:szCs w:val="22"/>
          <w:u w:val="single"/>
        </w:rPr>
      </w:pPr>
      <w:r w:rsidRPr="00BD3075">
        <w:rPr>
          <w:rFonts w:ascii="Arial" w:hAnsi="Arial" w:cs="Arial"/>
          <w:b/>
          <w:sz w:val="22"/>
          <w:szCs w:val="22"/>
          <w:u w:val="single"/>
        </w:rPr>
        <w:t>Bildmaterial:</w:t>
      </w:r>
    </w:p>
    <w:p w14:paraId="5FC26386" w14:textId="77777777" w:rsidR="00F9264C" w:rsidRDefault="00F9264C" w:rsidP="004663F9">
      <w:pPr>
        <w:spacing w:line="360" w:lineRule="auto"/>
        <w:rPr>
          <w:rFonts w:ascii="Arial" w:hAnsi="Arial" w:cs="Arial"/>
          <w:b/>
          <w:sz w:val="22"/>
          <w:szCs w:val="22"/>
        </w:rPr>
      </w:pPr>
    </w:p>
    <w:p w14:paraId="1CA5DA51" w14:textId="2933DF1E" w:rsidR="00201782" w:rsidRPr="00BD3075" w:rsidRDefault="00224B95" w:rsidP="004663F9">
      <w:pPr>
        <w:spacing w:line="360" w:lineRule="auto"/>
        <w:rPr>
          <w:rFonts w:ascii="Arial" w:hAnsi="Arial" w:cs="Arial"/>
          <w:b/>
          <w:sz w:val="22"/>
          <w:szCs w:val="22"/>
        </w:rPr>
      </w:pPr>
      <w:r>
        <w:rPr>
          <w:rFonts w:ascii="Arial" w:hAnsi="Arial" w:cs="Arial"/>
          <w:b/>
          <w:noProof/>
          <w:sz w:val="22"/>
          <w:szCs w:val="22"/>
        </w:rPr>
        <w:drawing>
          <wp:inline distT="0" distB="0" distL="0" distR="0" wp14:anchorId="7092BBDC" wp14:editId="5D77B31C">
            <wp:extent cx="3612333" cy="2535909"/>
            <wp:effectExtent l="0" t="0" r="7620" b="0"/>
            <wp:docPr id="1" name="Grafik 1" descr="K:\Marketing\Allgemein\Public-Relations\PR 2018\Fachpresse\Objekt Golfanlage Großensee\weinor-großensee-f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Allgemein\Public-Relations\PR 2018\Fachpresse\Objekt Golfanlage Großensee\weinor-großensee-fp-1.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611047" cy="2535006"/>
                    </a:xfrm>
                    <a:prstGeom prst="rect">
                      <a:avLst/>
                    </a:prstGeom>
                    <a:noFill/>
                    <a:ln>
                      <a:noFill/>
                    </a:ln>
                  </pic:spPr>
                </pic:pic>
              </a:graphicData>
            </a:graphic>
          </wp:inline>
        </w:drawing>
      </w:r>
    </w:p>
    <w:p w14:paraId="7686BF27" w14:textId="11AB4A48" w:rsidR="005F5674" w:rsidRDefault="002E6A63" w:rsidP="00C84459">
      <w:pPr>
        <w:spacing w:line="360" w:lineRule="auto"/>
        <w:rPr>
          <w:rFonts w:ascii="Arial" w:hAnsi="Arial" w:cs="Arial"/>
          <w:b/>
          <w:sz w:val="22"/>
          <w:szCs w:val="22"/>
        </w:rPr>
      </w:pPr>
      <w:r w:rsidRPr="00BD3075">
        <w:rPr>
          <w:rFonts w:ascii="Arial" w:hAnsi="Arial" w:cs="Arial"/>
          <w:b/>
          <w:sz w:val="22"/>
          <w:szCs w:val="22"/>
        </w:rPr>
        <w:t>Bild 1:</w:t>
      </w:r>
    </w:p>
    <w:p w14:paraId="5D91B962" w14:textId="38FDF99F" w:rsidR="007A74DF" w:rsidRDefault="00224B95" w:rsidP="00C84459">
      <w:pPr>
        <w:spacing w:line="360" w:lineRule="auto"/>
        <w:rPr>
          <w:rFonts w:ascii="Arial" w:hAnsi="Arial" w:cs="Arial"/>
          <w:sz w:val="22"/>
          <w:szCs w:val="22"/>
        </w:rPr>
      </w:pPr>
      <w:r w:rsidRPr="00224B95">
        <w:rPr>
          <w:rFonts w:ascii="Arial" w:hAnsi="Arial" w:cs="Arial"/>
          <w:sz w:val="22"/>
          <w:szCs w:val="22"/>
        </w:rPr>
        <w:t xml:space="preserve">Der Golfclub </w:t>
      </w:r>
      <w:proofErr w:type="spellStart"/>
      <w:r w:rsidRPr="00224B95">
        <w:rPr>
          <w:rFonts w:ascii="Arial" w:hAnsi="Arial" w:cs="Arial"/>
          <w:sz w:val="22"/>
          <w:szCs w:val="22"/>
        </w:rPr>
        <w:t>Großensee</w:t>
      </w:r>
      <w:proofErr w:type="spellEnd"/>
      <w:r w:rsidRPr="00224B95">
        <w:rPr>
          <w:rFonts w:ascii="Arial" w:hAnsi="Arial" w:cs="Arial"/>
          <w:sz w:val="22"/>
          <w:szCs w:val="22"/>
        </w:rPr>
        <w:t xml:space="preserve"> hat seine</w:t>
      </w:r>
      <w:r>
        <w:rPr>
          <w:rFonts w:ascii="Arial" w:hAnsi="Arial" w:cs="Arial"/>
          <w:sz w:val="22"/>
          <w:szCs w:val="22"/>
        </w:rPr>
        <w:t xml:space="preserve"> Gastronomie-Terrasse mit der Pergola-Markise </w:t>
      </w:r>
      <w:proofErr w:type="spellStart"/>
      <w:r>
        <w:rPr>
          <w:rFonts w:ascii="Arial" w:hAnsi="Arial" w:cs="Arial"/>
          <w:sz w:val="22"/>
          <w:szCs w:val="22"/>
        </w:rPr>
        <w:t>Weinor</w:t>
      </w:r>
      <w:proofErr w:type="spellEnd"/>
      <w:r>
        <w:rPr>
          <w:rFonts w:ascii="Arial" w:hAnsi="Arial" w:cs="Arial"/>
          <w:sz w:val="22"/>
          <w:szCs w:val="22"/>
        </w:rPr>
        <w:t xml:space="preserve"> </w:t>
      </w:r>
      <w:proofErr w:type="spellStart"/>
      <w:r>
        <w:rPr>
          <w:rFonts w:ascii="Arial" w:hAnsi="Arial" w:cs="Arial"/>
          <w:sz w:val="22"/>
          <w:szCs w:val="22"/>
        </w:rPr>
        <w:t>PergoTex</w:t>
      </w:r>
      <w:proofErr w:type="spellEnd"/>
      <w:r>
        <w:rPr>
          <w:rFonts w:ascii="Arial" w:hAnsi="Arial" w:cs="Arial"/>
          <w:sz w:val="22"/>
          <w:szCs w:val="22"/>
        </w:rPr>
        <w:t xml:space="preserve"> II ausgestattet.</w:t>
      </w:r>
    </w:p>
    <w:p w14:paraId="6F916C8B" w14:textId="77777777" w:rsidR="00224B95" w:rsidRPr="00224B95" w:rsidRDefault="00224B95" w:rsidP="00C84459">
      <w:pPr>
        <w:spacing w:line="360" w:lineRule="auto"/>
        <w:rPr>
          <w:rFonts w:ascii="Arial" w:hAnsi="Arial" w:cs="Arial"/>
          <w:sz w:val="22"/>
          <w:szCs w:val="22"/>
        </w:rPr>
      </w:pPr>
    </w:p>
    <w:p w14:paraId="4DEA8DED" w14:textId="7A6BF7D4" w:rsidR="00224B95" w:rsidRDefault="00224B95" w:rsidP="00C84459">
      <w:pPr>
        <w:spacing w:line="360" w:lineRule="auto"/>
        <w:rPr>
          <w:rFonts w:ascii="Arial" w:hAnsi="Arial" w:cs="Arial"/>
          <w:b/>
          <w:sz w:val="22"/>
          <w:szCs w:val="22"/>
        </w:rPr>
      </w:pPr>
      <w:r>
        <w:rPr>
          <w:rFonts w:ascii="Arial" w:hAnsi="Arial" w:cs="Arial"/>
          <w:b/>
          <w:noProof/>
          <w:sz w:val="22"/>
          <w:szCs w:val="22"/>
        </w:rPr>
        <w:drawing>
          <wp:inline distT="0" distB="0" distL="0" distR="0" wp14:anchorId="1ECC4848" wp14:editId="7A244E3F">
            <wp:extent cx="3628869" cy="2725093"/>
            <wp:effectExtent l="0" t="0" r="0" b="0"/>
            <wp:docPr id="3" name="Grafik 3" descr="K:\Marketing\Allgemein\Public-Relations\PR 2018\Fachpresse\Objekt Golfanlage Großensee\weinor-großensee-f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arketing\Allgemein\Public-Relations\PR 2018\Fachpresse\Objekt Golfanlage Großensee\weinor-großensee-fp-2.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627560" cy="2724110"/>
                    </a:xfrm>
                    <a:prstGeom prst="rect">
                      <a:avLst/>
                    </a:prstGeom>
                    <a:noFill/>
                    <a:ln>
                      <a:noFill/>
                    </a:ln>
                  </pic:spPr>
                </pic:pic>
              </a:graphicData>
            </a:graphic>
          </wp:inline>
        </w:drawing>
      </w:r>
    </w:p>
    <w:p w14:paraId="32AD9A80" w14:textId="5C06A14A" w:rsidR="00776043" w:rsidRPr="00BD3075" w:rsidRDefault="005F5674" w:rsidP="00C84459">
      <w:pPr>
        <w:spacing w:line="360" w:lineRule="auto"/>
        <w:rPr>
          <w:rFonts w:ascii="Arial" w:hAnsi="Arial" w:cs="Arial"/>
          <w:b/>
          <w:sz w:val="22"/>
          <w:szCs w:val="22"/>
        </w:rPr>
      </w:pPr>
      <w:r w:rsidRPr="00BD3075">
        <w:rPr>
          <w:rFonts w:ascii="Arial" w:hAnsi="Arial" w:cs="Arial"/>
          <w:b/>
          <w:sz w:val="22"/>
          <w:szCs w:val="22"/>
        </w:rPr>
        <w:t>Bild 2:</w:t>
      </w:r>
    </w:p>
    <w:p w14:paraId="6FA28729" w14:textId="11F11388" w:rsidR="00224B95" w:rsidRPr="00224B95" w:rsidRDefault="00224B95" w:rsidP="00224B95">
      <w:pPr>
        <w:spacing w:line="360" w:lineRule="auto"/>
        <w:rPr>
          <w:rFonts w:ascii="Arial" w:hAnsi="Arial" w:cs="Arial"/>
          <w:sz w:val="22"/>
          <w:szCs w:val="22"/>
        </w:rPr>
      </w:pPr>
      <w:r>
        <w:rPr>
          <w:rFonts w:ascii="Arial" w:hAnsi="Arial" w:cs="Arial"/>
          <w:sz w:val="22"/>
          <w:szCs w:val="22"/>
        </w:rPr>
        <w:t>64</w:t>
      </w:r>
      <w:r w:rsidRPr="00224B95">
        <w:rPr>
          <w:rFonts w:ascii="Arial" w:hAnsi="Arial" w:cs="Arial"/>
          <w:sz w:val="22"/>
          <w:szCs w:val="22"/>
        </w:rPr>
        <w:t xml:space="preserve"> wettergeschützte Plätze bietet die </w:t>
      </w:r>
      <w:r>
        <w:rPr>
          <w:rFonts w:ascii="Arial" w:hAnsi="Arial" w:cs="Arial"/>
          <w:sz w:val="22"/>
          <w:szCs w:val="22"/>
        </w:rPr>
        <w:t xml:space="preserve">mit </w:t>
      </w:r>
      <w:proofErr w:type="spellStart"/>
      <w:r>
        <w:rPr>
          <w:rFonts w:ascii="Arial" w:hAnsi="Arial" w:cs="Arial"/>
          <w:sz w:val="22"/>
          <w:szCs w:val="22"/>
        </w:rPr>
        <w:t>PergoTex</w:t>
      </w:r>
      <w:proofErr w:type="spellEnd"/>
      <w:r>
        <w:rPr>
          <w:rFonts w:ascii="Arial" w:hAnsi="Arial" w:cs="Arial"/>
          <w:sz w:val="22"/>
          <w:szCs w:val="22"/>
        </w:rPr>
        <w:t xml:space="preserve"> II überdachte Terrasse des Golfclubs.</w:t>
      </w:r>
    </w:p>
    <w:p w14:paraId="1BB9918D" w14:textId="77777777" w:rsidR="00B23F02" w:rsidRDefault="00B23F02" w:rsidP="0098375F">
      <w:pPr>
        <w:spacing w:line="360" w:lineRule="auto"/>
        <w:rPr>
          <w:rFonts w:ascii="Arial" w:hAnsi="Arial" w:cs="Arial"/>
          <w:sz w:val="22"/>
          <w:szCs w:val="22"/>
        </w:rPr>
      </w:pPr>
    </w:p>
    <w:p w14:paraId="64FD81F9" w14:textId="77777777" w:rsidR="00224B95" w:rsidRDefault="00224B95" w:rsidP="0098375F">
      <w:pPr>
        <w:spacing w:line="360" w:lineRule="auto"/>
        <w:rPr>
          <w:rFonts w:ascii="Arial" w:hAnsi="Arial" w:cs="Arial"/>
          <w:sz w:val="22"/>
          <w:szCs w:val="22"/>
        </w:rPr>
      </w:pPr>
    </w:p>
    <w:p w14:paraId="6C7018E7" w14:textId="77777777" w:rsidR="00224B95" w:rsidRDefault="00224B95" w:rsidP="0098375F">
      <w:pPr>
        <w:spacing w:line="360" w:lineRule="auto"/>
        <w:rPr>
          <w:rFonts w:ascii="Arial" w:hAnsi="Arial" w:cs="Arial"/>
          <w:sz w:val="22"/>
          <w:szCs w:val="22"/>
        </w:rPr>
      </w:pPr>
    </w:p>
    <w:p w14:paraId="025E1C9C" w14:textId="1F35607A" w:rsidR="00224B95" w:rsidRDefault="00224B95" w:rsidP="0098375F">
      <w:pPr>
        <w:spacing w:line="360" w:lineRule="auto"/>
        <w:rPr>
          <w:rFonts w:ascii="Arial" w:hAnsi="Arial" w:cs="Arial"/>
          <w:sz w:val="22"/>
          <w:szCs w:val="22"/>
        </w:rPr>
      </w:pPr>
      <w:r>
        <w:rPr>
          <w:rFonts w:ascii="Arial" w:hAnsi="Arial" w:cs="Arial"/>
          <w:noProof/>
          <w:sz w:val="22"/>
          <w:szCs w:val="22"/>
        </w:rPr>
        <w:drawing>
          <wp:inline distT="0" distB="0" distL="0" distR="0" wp14:anchorId="7089AF33" wp14:editId="14C53F9C">
            <wp:extent cx="3426025" cy="2571184"/>
            <wp:effectExtent l="0" t="0" r="3175" b="635"/>
            <wp:docPr id="4" name="Grafik 4" descr="K:\Marketing\Allgemein\Public-Relations\PR 2018\Fachpresse\Objekt Golfanlage Großensee\weinor-großensee-f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arketing\Allgemein\Public-Relations\PR 2018\Fachpresse\Objekt Golfanlage Großensee\weinor-großensee-fp-3.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431322" cy="2575159"/>
                    </a:xfrm>
                    <a:prstGeom prst="rect">
                      <a:avLst/>
                    </a:prstGeom>
                    <a:noFill/>
                    <a:ln>
                      <a:noFill/>
                    </a:ln>
                  </pic:spPr>
                </pic:pic>
              </a:graphicData>
            </a:graphic>
          </wp:inline>
        </w:drawing>
      </w:r>
    </w:p>
    <w:p w14:paraId="7C0471B1" w14:textId="4E1E1874" w:rsidR="00041E83" w:rsidRPr="00041E83" w:rsidRDefault="00041E83" w:rsidP="0098375F">
      <w:pPr>
        <w:spacing w:line="360" w:lineRule="auto"/>
        <w:rPr>
          <w:rFonts w:ascii="Arial" w:hAnsi="Arial" w:cs="Arial"/>
          <w:b/>
          <w:sz w:val="22"/>
          <w:szCs w:val="22"/>
        </w:rPr>
      </w:pPr>
      <w:r w:rsidRPr="00041E83">
        <w:rPr>
          <w:rFonts w:ascii="Arial" w:hAnsi="Arial" w:cs="Arial"/>
          <w:b/>
          <w:sz w:val="22"/>
          <w:szCs w:val="22"/>
        </w:rPr>
        <w:t>Bild 3:</w:t>
      </w:r>
    </w:p>
    <w:p w14:paraId="739D0656" w14:textId="73CAE736" w:rsidR="00041E83" w:rsidRDefault="00224B95" w:rsidP="0098375F">
      <w:pPr>
        <w:spacing w:line="360" w:lineRule="auto"/>
        <w:rPr>
          <w:rFonts w:ascii="Arial" w:hAnsi="Arial" w:cs="Arial"/>
          <w:sz w:val="22"/>
          <w:szCs w:val="22"/>
        </w:rPr>
      </w:pPr>
      <w:r>
        <w:rPr>
          <w:rFonts w:ascii="Arial" w:hAnsi="Arial" w:cs="Arial"/>
          <w:sz w:val="22"/>
          <w:szCs w:val="22"/>
        </w:rPr>
        <w:t>Die Faltmarkise lässt sich komplett öffnen und bietet den Gästen des Restaurants echtes Freiluft-Gefühl.</w:t>
      </w:r>
    </w:p>
    <w:p w14:paraId="5698FB05" w14:textId="04D19BC0" w:rsidR="007A74DF" w:rsidRDefault="007A74DF" w:rsidP="0098375F">
      <w:pPr>
        <w:spacing w:line="360" w:lineRule="auto"/>
        <w:rPr>
          <w:rFonts w:ascii="Arial" w:hAnsi="Arial" w:cs="Arial"/>
          <w:sz w:val="22"/>
          <w:szCs w:val="22"/>
        </w:rPr>
      </w:pPr>
    </w:p>
    <w:p w14:paraId="059A80A9" w14:textId="6D7AD482" w:rsidR="00041E83" w:rsidRDefault="00224B95" w:rsidP="0098375F">
      <w:pPr>
        <w:spacing w:line="360" w:lineRule="auto"/>
        <w:rPr>
          <w:rFonts w:ascii="Arial" w:hAnsi="Arial" w:cs="Arial"/>
          <w:sz w:val="22"/>
          <w:szCs w:val="22"/>
        </w:rPr>
      </w:pPr>
      <w:r>
        <w:rPr>
          <w:rFonts w:ascii="Arial" w:hAnsi="Arial" w:cs="Arial"/>
          <w:noProof/>
          <w:sz w:val="22"/>
          <w:szCs w:val="22"/>
        </w:rPr>
        <w:drawing>
          <wp:inline distT="0" distB="0" distL="0" distR="0" wp14:anchorId="0F5D7777" wp14:editId="41424195">
            <wp:extent cx="3431263" cy="2576702"/>
            <wp:effectExtent l="0" t="0" r="0" b="0"/>
            <wp:docPr id="5" name="Grafik 5" descr="K:\Marketing\Allgemein\Public-Relations\PR 2018\Fachpresse\Objekt Golfanlage Großensee\weinor-großensee-f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Marketing\Allgemein\Public-Relations\PR 2018\Fachpresse\Objekt Golfanlage Großensee\weinor-großensee-fp-4.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436559" cy="2580679"/>
                    </a:xfrm>
                    <a:prstGeom prst="rect">
                      <a:avLst/>
                    </a:prstGeom>
                    <a:noFill/>
                    <a:ln>
                      <a:noFill/>
                    </a:ln>
                  </pic:spPr>
                </pic:pic>
              </a:graphicData>
            </a:graphic>
          </wp:inline>
        </w:drawing>
      </w:r>
    </w:p>
    <w:p w14:paraId="3FA83034" w14:textId="77777777" w:rsidR="00224B95" w:rsidRPr="00041E83" w:rsidRDefault="00224B95" w:rsidP="00224B95">
      <w:pPr>
        <w:spacing w:line="360" w:lineRule="auto"/>
        <w:rPr>
          <w:rFonts w:ascii="Arial" w:hAnsi="Arial" w:cs="Arial"/>
          <w:b/>
          <w:sz w:val="22"/>
          <w:szCs w:val="22"/>
        </w:rPr>
      </w:pPr>
      <w:r w:rsidRPr="00041E83">
        <w:rPr>
          <w:rFonts w:ascii="Arial" w:hAnsi="Arial" w:cs="Arial"/>
          <w:b/>
          <w:sz w:val="22"/>
          <w:szCs w:val="22"/>
        </w:rPr>
        <w:t>Bild 4:</w:t>
      </w:r>
    </w:p>
    <w:p w14:paraId="63FB8AC5" w14:textId="5E1B3293" w:rsidR="007A74DF" w:rsidRDefault="00224B95" w:rsidP="0098375F">
      <w:pPr>
        <w:spacing w:line="360" w:lineRule="auto"/>
        <w:rPr>
          <w:rFonts w:ascii="Arial" w:hAnsi="Arial" w:cs="Arial"/>
          <w:sz w:val="22"/>
          <w:szCs w:val="22"/>
        </w:rPr>
      </w:pPr>
      <w:r>
        <w:rPr>
          <w:rFonts w:ascii="Arial" w:hAnsi="Arial" w:cs="Arial"/>
          <w:sz w:val="22"/>
          <w:szCs w:val="22"/>
        </w:rPr>
        <w:t xml:space="preserve">Die stabile Konstruktion </w:t>
      </w:r>
      <w:r w:rsidR="007C7AFC">
        <w:rPr>
          <w:rFonts w:ascii="Arial" w:hAnsi="Arial" w:cs="Arial"/>
          <w:sz w:val="22"/>
          <w:szCs w:val="22"/>
        </w:rPr>
        <w:t xml:space="preserve">hält </w:t>
      </w:r>
      <w:r>
        <w:rPr>
          <w:rFonts w:ascii="Arial" w:hAnsi="Arial" w:cs="Arial"/>
          <w:sz w:val="22"/>
          <w:szCs w:val="22"/>
        </w:rPr>
        <w:t xml:space="preserve">Belastungen bis Windstärke 6 stand. </w:t>
      </w:r>
      <w:r w:rsidR="004630B4">
        <w:rPr>
          <w:rFonts w:ascii="Arial" w:hAnsi="Arial" w:cs="Arial"/>
          <w:sz w:val="22"/>
          <w:szCs w:val="22"/>
        </w:rPr>
        <w:t>Bei stärkerem Wind lässt ein Sensor (oben links im Bild) die Markise einfahren.</w:t>
      </w:r>
    </w:p>
    <w:p w14:paraId="4EEF35D3" w14:textId="77777777" w:rsidR="004630B4" w:rsidRDefault="004630B4" w:rsidP="0098375F">
      <w:pPr>
        <w:spacing w:line="360" w:lineRule="auto"/>
        <w:rPr>
          <w:rFonts w:ascii="Arial" w:hAnsi="Arial" w:cs="Arial"/>
          <w:b/>
          <w:sz w:val="22"/>
          <w:szCs w:val="22"/>
        </w:rPr>
      </w:pPr>
    </w:p>
    <w:p w14:paraId="49F0B080" w14:textId="77777777" w:rsidR="004630B4" w:rsidRDefault="004630B4" w:rsidP="0098375F">
      <w:pPr>
        <w:spacing w:line="360" w:lineRule="auto"/>
        <w:rPr>
          <w:rFonts w:ascii="Arial" w:hAnsi="Arial" w:cs="Arial"/>
          <w:b/>
          <w:sz w:val="22"/>
          <w:szCs w:val="22"/>
        </w:rPr>
      </w:pPr>
    </w:p>
    <w:p w14:paraId="31AFF7F7" w14:textId="77777777" w:rsidR="004630B4" w:rsidRDefault="004630B4" w:rsidP="0098375F">
      <w:pPr>
        <w:spacing w:line="360" w:lineRule="auto"/>
        <w:rPr>
          <w:rFonts w:ascii="Arial" w:hAnsi="Arial" w:cs="Arial"/>
          <w:b/>
          <w:sz w:val="22"/>
          <w:szCs w:val="22"/>
        </w:rPr>
      </w:pPr>
    </w:p>
    <w:p w14:paraId="46C893ED" w14:textId="15786862" w:rsidR="004630B4" w:rsidRDefault="004630B4" w:rsidP="0098375F">
      <w:pPr>
        <w:spacing w:line="360" w:lineRule="auto"/>
        <w:rPr>
          <w:rFonts w:ascii="Arial" w:hAnsi="Arial" w:cs="Arial"/>
          <w:b/>
          <w:sz w:val="22"/>
          <w:szCs w:val="22"/>
        </w:rPr>
      </w:pPr>
      <w:r>
        <w:rPr>
          <w:rFonts w:ascii="Arial" w:hAnsi="Arial" w:cs="Arial"/>
          <w:b/>
          <w:noProof/>
          <w:sz w:val="22"/>
          <w:szCs w:val="22"/>
        </w:rPr>
        <w:drawing>
          <wp:inline distT="0" distB="0" distL="0" distR="0" wp14:anchorId="3B24D9E1" wp14:editId="2F812C57">
            <wp:extent cx="3449370" cy="2590298"/>
            <wp:effectExtent l="0" t="0" r="0" b="635"/>
            <wp:docPr id="6" name="Grafik 6" descr="K:\Marketing\Allgemein\Public-Relations\PR 2018\Fachpresse\Objekt Golfanlage Großensee\weinor-großensee-f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arketing\Allgemein\Public-Relations\PR 2018\Fachpresse\Objekt Golfanlage Großensee\weinor-großensee-fp-5.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448126" cy="2589364"/>
                    </a:xfrm>
                    <a:prstGeom prst="rect">
                      <a:avLst/>
                    </a:prstGeom>
                    <a:noFill/>
                    <a:ln>
                      <a:noFill/>
                    </a:ln>
                  </pic:spPr>
                </pic:pic>
              </a:graphicData>
            </a:graphic>
          </wp:inline>
        </w:drawing>
      </w:r>
    </w:p>
    <w:p w14:paraId="14016711" w14:textId="4A11DBA2" w:rsidR="00041E83" w:rsidRPr="00041E83" w:rsidRDefault="00041E83" w:rsidP="0098375F">
      <w:pPr>
        <w:spacing w:line="360" w:lineRule="auto"/>
        <w:rPr>
          <w:rFonts w:ascii="Arial" w:hAnsi="Arial" w:cs="Arial"/>
          <w:b/>
          <w:sz w:val="22"/>
          <w:szCs w:val="22"/>
        </w:rPr>
      </w:pPr>
      <w:r w:rsidRPr="00041E83">
        <w:rPr>
          <w:rFonts w:ascii="Arial" w:hAnsi="Arial" w:cs="Arial"/>
          <w:b/>
          <w:sz w:val="22"/>
          <w:szCs w:val="22"/>
        </w:rPr>
        <w:t>Bild 5:</w:t>
      </w:r>
    </w:p>
    <w:p w14:paraId="2A23B217" w14:textId="6923E287" w:rsidR="00041E83" w:rsidRDefault="004630B4" w:rsidP="0098375F">
      <w:pPr>
        <w:spacing w:line="360" w:lineRule="auto"/>
        <w:rPr>
          <w:rFonts w:ascii="Arial" w:hAnsi="Arial" w:cs="Arial"/>
          <w:sz w:val="22"/>
          <w:szCs w:val="22"/>
        </w:rPr>
      </w:pPr>
      <w:r w:rsidRPr="004630B4">
        <w:rPr>
          <w:rFonts w:ascii="Arial" w:hAnsi="Arial" w:cs="Arial"/>
          <w:sz w:val="22"/>
          <w:szCs w:val="22"/>
        </w:rPr>
        <w:t xml:space="preserve">Reinhard </w:t>
      </w:r>
      <w:proofErr w:type="spellStart"/>
      <w:r w:rsidRPr="004630B4">
        <w:rPr>
          <w:rFonts w:ascii="Arial" w:hAnsi="Arial" w:cs="Arial"/>
          <w:sz w:val="22"/>
          <w:szCs w:val="22"/>
        </w:rPr>
        <w:t>Diatscheschen</w:t>
      </w:r>
      <w:proofErr w:type="spellEnd"/>
      <w:r>
        <w:rPr>
          <w:rFonts w:ascii="Arial" w:hAnsi="Arial" w:cs="Arial"/>
          <w:sz w:val="22"/>
          <w:szCs w:val="22"/>
        </w:rPr>
        <w:t xml:space="preserve"> vom Golfclub </w:t>
      </w:r>
      <w:proofErr w:type="spellStart"/>
      <w:r>
        <w:rPr>
          <w:rFonts w:ascii="Arial" w:hAnsi="Arial" w:cs="Arial"/>
          <w:sz w:val="22"/>
          <w:szCs w:val="22"/>
        </w:rPr>
        <w:t>Großensee</w:t>
      </w:r>
      <w:proofErr w:type="spellEnd"/>
      <w:r>
        <w:rPr>
          <w:rFonts w:ascii="Arial" w:hAnsi="Arial" w:cs="Arial"/>
          <w:sz w:val="22"/>
          <w:szCs w:val="22"/>
        </w:rPr>
        <w:t xml:space="preserve"> freut sich darüber, dass Mitglieder und Gäste die Terrasse nun viel häufiger nutzen können.</w:t>
      </w:r>
    </w:p>
    <w:p w14:paraId="340383BD" w14:textId="2D59FBC3" w:rsidR="007A74DF" w:rsidRDefault="007A74DF" w:rsidP="0098375F">
      <w:pPr>
        <w:spacing w:line="360" w:lineRule="auto"/>
        <w:rPr>
          <w:rFonts w:ascii="Arial" w:hAnsi="Arial" w:cs="Arial"/>
          <w:sz w:val="22"/>
          <w:szCs w:val="22"/>
        </w:rPr>
      </w:pPr>
    </w:p>
    <w:p w14:paraId="20B63FBE" w14:textId="14CF1D49" w:rsidR="004630B4" w:rsidRDefault="004630B4" w:rsidP="0098375F">
      <w:pPr>
        <w:spacing w:line="360" w:lineRule="auto"/>
        <w:rPr>
          <w:rFonts w:ascii="Arial" w:hAnsi="Arial" w:cs="Arial"/>
          <w:sz w:val="22"/>
          <w:szCs w:val="22"/>
        </w:rPr>
      </w:pPr>
      <w:r>
        <w:rPr>
          <w:rFonts w:ascii="Arial" w:hAnsi="Arial" w:cs="Arial"/>
          <w:noProof/>
          <w:sz w:val="22"/>
          <w:szCs w:val="22"/>
        </w:rPr>
        <w:drawing>
          <wp:inline distT="0" distB="0" distL="0" distR="0" wp14:anchorId="728ACD3A" wp14:editId="03962AF4">
            <wp:extent cx="3449370" cy="2584801"/>
            <wp:effectExtent l="0" t="0" r="0" b="6350"/>
            <wp:docPr id="7" name="Grafik 7" descr="K:\Marketing\Allgemein\Public-Relations\PR 2018\Fachpresse\Objekt Golfanlage Großensee\weinor-großensee-f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Marketing\Allgemein\Public-Relations\PR 2018\Fachpresse\Objekt Golfanlage Großensee\weinor-großensee-fp-6.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458505" cy="2591646"/>
                    </a:xfrm>
                    <a:prstGeom prst="rect">
                      <a:avLst/>
                    </a:prstGeom>
                    <a:noFill/>
                    <a:ln>
                      <a:noFill/>
                    </a:ln>
                  </pic:spPr>
                </pic:pic>
              </a:graphicData>
            </a:graphic>
          </wp:inline>
        </w:drawing>
      </w:r>
    </w:p>
    <w:p w14:paraId="176B685A" w14:textId="1DE1E103" w:rsidR="00041E83" w:rsidRPr="00041E83" w:rsidRDefault="00041E83" w:rsidP="0098375F">
      <w:pPr>
        <w:spacing w:line="360" w:lineRule="auto"/>
        <w:rPr>
          <w:rFonts w:ascii="Arial" w:hAnsi="Arial" w:cs="Arial"/>
          <w:b/>
          <w:sz w:val="22"/>
          <w:szCs w:val="22"/>
        </w:rPr>
      </w:pPr>
      <w:r w:rsidRPr="00041E83">
        <w:rPr>
          <w:rFonts w:ascii="Arial" w:hAnsi="Arial" w:cs="Arial"/>
          <w:b/>
          <w:sz w:val="22"/>
          <w:szCs w:val="22"/>
        </w:rPr>
        <w:t>Bild 6:</w:t>
      </w:r>
    </w:p>
    <w:p w14:paraId="0C9DD42B" w14:textId="26A9EE59" w:rsidR="00041E83" w:rsidRPr="00CD7707" w:rsidRDefault="004630B4" w:rsidP="0098375F">
      <w:pPr>
        <w:spacing w:line="360" w:lineRule="auto"/>
        <w:rPr>
          <w:rFonts w:ascii="Arial" w:hAnsi="Arial" w:cs="Arial"/>
          <w:sz w:val="22"/>
          <w:szCs w:val="22"/>
        </w:rPr>
      </w:pPr>
      <w:r>
        <w:rPr>
          <w:rFonts w:ascii="Arial" w:hAnsi="Arial" w:cs="Arial"/>
          <w:sz w:val="22"/>
          <w:szCs w:val="22"/>
        </w:rPr>
        <w:t xml:space="preserve">Axel Emmel, </w:t>
      </w:r>
      <w:r w:rsidR="00B93708">
        <w:rPr>
          <w:rFonts w:ascii="Arial" w:hAnsi="Arial" w:cs="Arial"/>
          <w:sz w:val="22"/>
          <w:szCs w:val="22"/>
        </w:rPr>
        <w:t xml:space="preserve">zuständig für Verkauf, Beratung und Montage </w:t>
      </w:r>
      <w:r>
        <w:rPr>
          <w:rFonts w:ascii="Arial" w:hAnsi="Arial" w:cs="Arial"/>
          <w:sz w:val="22"/>
          <w:szCs w:val="22"/>
        </w:rPr>
        <w:t>beim verarbeitenden Betrieb</w:t>
      </w:r>
      <w:r w:rsidR="00E4055E">
        <w:rPr>
          <w:rFonts w:ascii="Arial" w:hAnsi="Arial" w:cs="Arial"/>
          <w:sz w:val="22"/>
          <w:szCs w:val="22"/>
        </w:rPr>
        <w:t>, der</w:t>
      </w:r>
      <w:r>
        <w:rPr>
          <w:rFonts w:ascii="Arial" w:hAnsi="Arial" w:cs="Arial"/>
          <w:sz w:val="22"/>
          <w:szCs w:val="22"/>
        </w:rPr>
        <w:t xml:space="preserve"> Horst </w:t>
      </w:r>
      <w:proofErr w:type="spellStart"/>
      <w:r>
        <w:rPr>
          <w:rFonts w:ascii="Arial" w:hAnsi="Arial" w:cs="Arial"/>
          <w:sz w:val="22"/>
          <w:szCs w:val="22"/>
        </w:rPr>
        <w:t>Söhl</w:t>
      </w:r>
      <w:proofErr w:type="spellEnd"/>
      <w:r>
        <w:rPr>
          <w:rFonts w:ascii="Arial" w:hAnsi="Arial" w:cs="Arial"/>
          <w:sz w:val="22"/>
          <w:szCs w:val="22"/>
        </w:rPr>
        <w:t xml:space="preserve"> </w:t>
      </w:r>
      <w:r w:rsidR="00E4055E">
        <w:rPr>
          <w:rFonts w:ascii="Arial" w:hAnsi="Arial" w:cs="Arial"/>
          <w:sz w:val="22"/>
          <w:szCs w:val="22"/>
        </w:rPr>
        <w:t>GmbH</w:t>
      </w:r>
      <w:r>
        <w:rPr>
          <w:rFonts w:ascii="Arial" w:hAnsi="Arial" w:cs="Arial"/>
          <w:sz w:val="22"/>
          <w:szCs w:val="22"/>
        </w:rPr>
        <w:t xml:space="preserve">, </w:t>
      </w:r>
      <w:r w:rsidR="00602821">
        <w:rPr>
          <w:rFonts w:ascii="Arial" w:hAnsi="Arial" w:cs="Arial"/>
          <w:sz w:val="22"/>
          <w:szCs w:val="22"/>
        </w:rPr>
        <w:t xml:space="preserve">stellt bei seinen Kunden ein großes Interesse an der </w:t>
      </w:r>
      <w:proofErr w:type="spellStart"/>
      <w:r w:rsidR="00602821">
        <w:rPr>
          <w:rFonts w:ascii="Arial" w:hAnsi="Arial" w:cs="Arial"/>
          <w:sz w:val="22"/>
          <w:szCs w:val="22"/>
        </w:rPr>
        <w:t>PergoTex</w:t>
      </w:r>
      <w:proofErr w:type="spellEnd"/>
      <w:r w:rsidR="00602821">
        <w:rPr>
          <w:rFonts w:ascii="Arial" w:hAnsi="Arial" w:cs="Arial"/>
          <w:sz w:val="22"/>
          <w:szCs w:val="22"/>
        </w:rPr>
        <w:t xml:space="preserve"> II von </w:t>
      </w:r>
      <w:proofErr w:type="spellStart"/>
      <w:r w:rsidR="00602821">
        <w:rPr>
          <w:rFonts w:ascii="Arial" w:hAnsi="Arial" w:cs="Arial"/>
          <w:sz w:val="22"/>
          <w:szCs w:val="22"/>
        </w:rPr>
        <w:t>Weinor</w:t>
      </w:r>
      <w:proofErr w:type="spellEnd"/>
      <w:r w:rsidR="00602821">
        <w:rPr>
          <w:rFonts w:ascii="Arial" w:hAnsi="Arial" w:cs="Arial"/>
          <w:sz w:val="22"/>
          <w:szCs w:val="22"/>
        </w:rPr>
        <w:t xml:space="preserve"> fest.</w:t>
      </w:r>
    </w:p>
    <w:p w14:paraId="4ED4321B" w14:textId="77777777" w:rsidR="00602821" w:rsidRDefault="00602821" w:rsidP="0098375F">
      <w:pPr>
        <w:spacing w:line="360" w:lineRule="auto"/>
        <w:rPr>
          <w:rFonts w:ascii="Arial" w:hAnsi="Arial" w:cs="Arial"/>
          <w:sz w:val="22"/>
          <w:szCs w:val="22"/>
        </w:rPr>
      </w:pPr>
    </w:p>
    <w:p w14:paraId="698F9AC4" w14:textId="64343BC2" w:rsidR="006B5BC1" w:rsidRPr="00224B95" w:rsidRDefault="002E1F08" w:rsidP="0098375F">
      <w:pPr>
        <w:spacing w:line="360" w:lineRule="auto"/>
        <w:rPr>
          <w:rFonts w:ascii="Arial" w:hAnsi="Arial" w:cs="Arial"/>
          <w:sz w:val="22"/>
          <w:szCs w:val="22"/>
        </w:rPr>
      </w:pPr>
      <w:r w:rsidRPr="00F441A6">
        <w:rPr>
          <w:rFonts w:ascii="Arial" w:hAnsi="Arial" w:cs="Arial"/>
          <w:sz w:val="22"/>
          <w:szCs w:val="22"/>
        </w:rPr>
        <w:t>Foto</w:t>
      </w:r>
      <w:r w:rsidR="00041E83" w:rsidRPr="00F441A6">
        <w:rPr>
          <w:rFonts w:ascii="Arial" w:hAnsi="Arial" w:cs="Arial"/>
          <w:sz w:val="22"/>
          <w:szCs w:val="22"/>
        </w:rPr>
        <w:t>s</w:t>
      </w:r>
      <w:r w:rsidR="004663F9" w:rsidRPr="00F441A6">
        <w:rPr>
          <w:rFonts w:ascii="Arial" w:hAnsi="Arial" w:cs="Arial"/>
          <w:sz w:val="22"/>
          <w:szCs w:val="22"/>
        </w:rPr>
        <w:t xml:space="preserve">: </w:t>
      </w:r>
      <w:r w:rsidR="00160BBB" w:rsidRPr="00F441A6">
        <w:rPr>
          <w:rFonts w:ascii="Arial" w:hAnsi="Arial" w:cs="Arial"/>
          <w:sz w:val="22"/>
          <w:szCs w:val="22"/>
        </w:rPr>
        <w:t>Weinor</w:t>
      </w:r>
      <w:r w:rsidR="004663F9" w:rsidRPr="00F441A6">
        <w:rPr>
          <w:rFonts w:ascii="Arial" w:hAnsi="Arial" w:cs="Arial"/>
          <w:sz w:val="22"/>
          <w:szCs w:val="22"/>
        </w:rPr>
        <w:t xml:space="preserve"> GmbH &amp; Co. </w:t>
      </w:r>
      <w:r w:rsidR="004663F9" w:rsidRPr="00224B95">
        <w:rPr>
          <w:rFonts w:ascii="Arial" w:hAnsi="Arial" w:cs="Arial"/>
          <w:sz w:val="22"/>
          <w:szCs w:val="22"/>
        </w:rPr>
        <w:t xml:space="preserve">KG </w:t>
      </w:r>
    </w:p>
    <w:sectPr w:rsidR="006B5BC1" w:rsidRPr="00224B95" w:rsidSect="00FD0B6C">
      <w:headerReference w:type="default" r:id="rId13"/>
      <w:pgSz w:w="11906" w:h="16838"/>
      <w:pgMar w:top="3119"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5F0A1" w14:textId="77777777" w:rsidR="00E41DF7" w:rsidRDefault="00E41DF7" w:rsidP="006B5BC1">
      <w:r>
        <w:separator/>
      </w:r>
    </w:p>
  </w:endnote>
  <w:endnote w:type="continuationSeparator" w:id="0">
    <w:p w14:paraId="7CBC7743" w14:textId="77777777" w:rsidR="00E41DF7" w:rsidRDefault="00E41DF7"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Frutiger Neue LT W1G Book"/>
    <w:panose1 w:val="00000000000000000000"/>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622E1" w14:textId="77777777" w:rsidR="00E41DF7" w:rsidRDefault="00E41DF7" w:rsidP="006B5BC1">
      <w:r>
        <w:separator/>
      </w:r>
    </w:p>
  </w:footnote>
  <w:footnote w:type="continuationSeparator" w:id="0">
    <w:p w14:paraId="2359618B" w14:textId="77777777" w:rsidR="00E41DF7" w:rsidRDefault="00E41DF7"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00"/>
    <w:rsid w:val="0000233F"/>
    <w:rsid w:val="000039B0"/>
    <w:rsid w:val="0001392D"/>
    <w:rsid w:val="00017A8C"/>
    <w:rsid w:val="00022585"/>
    <w:rsid w:val="00032B3B"/>
    <w:rsid w:val="00041E83"/>
    <w:rsid w:val="00050CA3"/>
    <w:rsid w:val="00061538"/>
    <w:rsid w:val="000640F3"/>
    <w:rsid w:val="00091E62"/>
    <w:rsid w:val="000A6291"/>
    <w:rsid w:val="000B3BC2"/>
    <w:rsid w:val="000D6537"/>
    <w:rsid w:val="000E13DA"/>
    <w:rsid w:val="000E7C3D"/>
    <w:rsid w:val="000F3E63"/>
    <w:rsid w:val="001049B7"/>
    <w:rsid w:val="00143189"/>
    <w:rsid w:val="001450D9"/>
    <w:rsid w:val="001503C5"/>
    <w:rsid w:val="00153046"/>
    <w:rsid w:val="00160BBB"/>
    <w:rsid w:val="00162F74"/>
    <w:rsid w:val="00174E36"/>
    <w:rsid w:val="00175CF9"/>
    <w:rsid w:val="00182F83"/>
    <w:rsid w:val="00186584"/>
    <w:rsid w:val="0019702F"/>
    <w:rsid w:val="001A6512"/>
    <w:rsid w:val="001A6738"/>
    <w:rsid w:val="001E0DFE"/>
    <w:rsid w:val="001E352E"/>
    <w:rsid w:val="001E4822"/>
    <w:rsid w:val="00201782"/>
    <w:rsid w:val="00206557"/>
    <w:rsid w:val="00212393"/>
    <w:rsid w:val="00224504"/>
    <w:rsid w:val="00224B95"/>
    <w:rsid w:val="00256F10"/>
    <w:rsid w:val="00273155"/>
    <w:rsid w:val="00291D2B"/>
    <w:rsid w:val="00294156"/>
    <w:rsid w:val="002947CC"/>
    <w:rsid w:val="002B270C"/>
    <w:rsid w:val="002B75A8"/>
    <w:rsid w:val="002C4ACF"/>
    <w:rsid w:val="002D02DC"/>
    <w:rsid w:val="002D4526"/>
    <w:rsid w:val="002D5006"/>
    <w:rsid w:val="002E1F08"/>
    <w:rsid w:val="002E3392"/>
    <w:rsid w:val="002E651C"/>
    <w:rsid w:val="002E6A63"/>
    <w:rsid w:val="002E7E51"/>
    <w:rsid w:val="00301C3D"/>
    <w:rsid w:val="0030415B"/>
    <w:rsid w:val="003215A3"/>
    <w:rsid w:val="003263DA"/>
    <w:rsid w:val="003338FC"/>
    <w:rsid w:val="00337917"/>
    <w:rsid w:val="00345CAE"/>
    <w:rsid w:val="0036677C"/>
    <w:rsid w:val="00366941"/>
    <w:rsid w:val="0037714E"/>
    <w:rsid w:val="00377D6C"/>
    <w:rsid w:val="00381FF3"/>
    <w:rsid w:val="0038791A"/>
    <w:rsid w:val="003975B9"/>
    <w:rsid w:val="003B43AD"/>
    <w:rsid w:val="003B6EDB"/>
    <w:rsid w:val="003C03ED"/>
    <w:rsid w:val="003D6BC4"/>
    <w:rsid w:val="00401FA2"/>
    <w:rsid w:val="00411D00"/>
    <w:rsid w:val="00427616"/>
    <w:rsid w:val="00437ADB"/>
    <w:rsid w:val="00445096"/>
    <w:rsid w:val="004608CE"/>
    <w:rsid w:val="004630B4"/>
    <w:rsid w:val="004663F9"/>
    <w:rsid w:val="00485EA0"/>
    <w:rsid w:val="0049168B"/>
    <w:rsid w:val="00497E7C"/>
    <w:rsid w:val="004A1F2F"/>
    <w:rsid w:val="004A3359"/>
    <w:rsid w:val="004B4755"/>
    <w:rsid w:val="004C4137"/>
    <w:rsid w:val="004E2221"/>
    <w:rsid w:val="004E2A6D"/>
    <w:rsid w:val="004F220D"/>
    <w:rsid w:val="004F3BC1"/>
    <w:rsid w:val="004F57CE"/>
    <w:rsid w:val="00503155"/>
    <w:rsid w:val="00506FA3"/>
    <w:rsid w:val="005358BA"/>
    <w:rsid w:val="00535939"/>
    <w:rsid w:val="00536860"/>
    <w:rsid w:val="005406AC"/>
    <w:rsid w:val="00543D14"/>
    <w:rsid w:val="00556A22"/>
    <w:rsid w:val="00556E63"/>
    <w:rsid w:val="00564E3B"/>
    <w:rsid w:val="00565BC2"/>
    <w:rsid w:val="0057196B"/>
    <w:rsid w:val="00592EDE"/>
    <w:rsid w:val="005B1670"/>
    <w:rsid w:val="005C4A74"/>
    <w:rsid w:val="005E7AD9"/>
    <w:rsid w:val="005F5674"/>
    <w:rsid w:val="00602821"/>
    <w:rsid w:val="006119BF"/>
    <w:rsid w:val="00623AF0"/>
    <w:rsid w:val="00634A06"/>
    <w:rsid w:val="00642EEC"/>
    <w:rsid w:val="00651BC1"/>
    <w:rsid w:val="00664FEF"/>
    <w:rsid w:val="00665987"/>
    <w:rsid w:val="00684EC8"/>
    <w:rsid w:val="006A17F6"/>
    <w:rsid w:val="006B4FE5"/>
    <w:rsid w:val="006B5BC1"/>
    <w:rsid w:val="006C2F31"/>
    <w:rsid w:val="006D5855"/>
    <w:rsid w:val="00723E0E"/>
    <w:rsid w:val="00767F78"/>
    <w:rsid w:val="0077017F"/>
    <w:rsid w:val="00776043"/>
    <w:rsid w:val="007A3583"/>
    <w:rsid w:val="007A41D7"/>
    <w:rsid w:val="007A65E3"/>
    <w:rsid w:val="007A74DF"/>
    <w:rsid w:val="007B5633"/>
    <w:rsid w:val="007C7AFC"/>
    <w:rsid w:val="007D2F7D"/>
    <w:rsid w:val="007D7689"/>
    <w:rsid w:val="007F134C"/>
    <w:rsid w:val="007F6834"/>
    <w:rsid w:val="0080071E"/>
    <w:rsid w:val="00803134"/>
    <w:rsid w:val="0080442D"/>
    <w:rsid w:val="00817203"/>
    <w:rsid w:val="008244EB"/>
    <w:rsid w:val="00863670"/>
    <w:rsid w:val="00865300"/>
    <w:rsid w:val="00877A66"/>
    <w:rsid w:val="008929F1"/>
    <w:rsid w:val="0089338A"/>
    <w:rsid w:val="00895FE4"/>
    <w:rsid w:val="008D5237"/>
    <w:rsid w:val="00914024"/>
    <w:rsid w:val="00931CE1"/>
    <w:rsid w:val="0095514A"/>
    <w:rsid w:val="0096241F"/>
    <w:rsid w:val="00981757"/>
    <w:rsid w:val="0098375F"/>
    <w:rsid w:val="009A6A10"/>
    <w:rsid w:val="009D2DD3"/>
    <w:rsid w:val="009E286A"/>
    <w:rsid w:val="009F6F26"/>
    <w:rsid w:val="00A26C52"/>
    <w:rsid w:val="00A337AA"/>
    <w:rsid w:val="00A41C9C"/>
    <w:rsid w:val="00A45835"/>
    <w:rsid w:val="00A47CB8"/>
    <w:rsid w:val="00A55887"/>
    <w:rsid w:val="00A62F3D"/>
    <w:rsid w:val="00A9175C"/>
    <w:rsid w:val="00A92281"/>
    <w:rsid w:val="00AD2AF0"/>
    <w:rsid w:val="00AF1734"/>
    <w:rsid w:val="00B00265"/>
    <w:rsid w:val="00B23F02"/>
    <w:rsid w:val="00B23F23"/>
    <w:rsid w:val="00B36EEE"/>
    <w:rsid w:val="00B42A59"/>
    <w:rsid w:val="00B47B1A"/>
    <w:rsid w:val="00B55C22"/>
    <w:rsid w:val="00B93708"/>
    <w:rsid w:val="00BC0AC9"/>
    <w:rsid w:val="00BC14AF"/>
    <w:rsid w:val="00BD1380"/>
    <w:rsid w:val="00BD2E56"/>
    <w:rsid w:val="00BD3075"/>
    <w:rsid w:val="00BE6744"/>
    <w:rsid w:val="00BF1616"/>
    <w:rsid w:val="00C34891"/>
    <w:rsid w:val="00C37B83"/>
    <w:rsid w:val="00C60DEB"/>
    <w:rsid w:val="00C6141F"/>
    <w:rsid w:val="00C75C50"/>
    <w:rsid w:val="00C84459"/>
    <w:rsid w:val="00C91341"/>
    <w:rsid w:val="00CA0D7F"/>
    <w:rsid w:val="00CB5F37"/>
    <w:rsid w:val="00CD5ABB"/>
    <w:rsid w:val="00CD7707"/>
    <w:rsid w:val="00CE00A4"/>
    <w:rsid w:val="00CF3A7D"/>
    <w:rsid w:val="00D040B7"/>
    <w:rsid w:val="00D27DB6"/>
    <w:rsid w:val="00D362B8"/>
    <w:rsid w:val="00D5753E"/>
    <w:rsid w:val="00D80943"/>
    <w:rsid w:val="00D900D0"/>
    <w:rsid w:val="00D94A81"/>
    <w:rsid w:val="00DC01D5"/>
    <w:rsid w:val="00DC0F2D"/>
    <w:rsid w:val="00DF3F51"/>
    <w:rsid w:val="00DF51FE"/>
    <w:rsid w:val="00E12A4C"/>
    <w:rsid w:val="00E266E4"/>
    <w:rsid w:val="00E3131A"/>
    <w:rsid w:val="00E4055E"/>
    <w:rsid w:val="00E41DF7"/>
    <w:rsid w:val="00E54B4D"/>
    <w:rsid w:val="00E72BA7"/>
    <w:rsid w:val="00E72E18"/>
    <w:rsid w:val="00E8106C"/>
    <w:rsid w:val="00EA40D8"/>
    <w:rsid w:val="00EA562D"/>
    <w:rsid w:val="00EC57E2"/>
    <w:rsid w:val="00EE253B"/>
    <w:rsid w:val="00F12B60"/>
    <w:rsid w:val="00F15AD7"/>
    <w:rsid w:val="00F2306F"/>
    <w:rsid w:val="00F24EF7"/>
    <w:rsid w:val="00F31437"/>
    <w:rsid w:val="00F441A6"/>
    <w:rsid w:val="00F50A46"/>
    <w:rsid w:val="00F53389"/>
    <w:rsid w:val="00F611BB"/>
    <w:rsid w:val="00F65556"/>
    <w:rsid w:val="00F679AD"/>
    <w:rsid w:val="00F76366"/>
    <w:rsid w:val="00F77559"/>
    <w:rsid w:val="00F9264C"/>
    <w:rsid w:val="00F92A57"/>
    <w:rsid w:val="00F943DD"/>
    <w:rsid w:val="00FB493C"/>
    <w:rsid w:val="00FC68C0"/>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8203C47D-72FF-C845-B1CC-1326B9B5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2E18"/>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060900942">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4016</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Dennis Borries</cp:lastModifiedBy>
  <cp:revision>3</cp:revision>
  <cp:lastPrinted>2017-11-17T14:05:00Z</cp:lastPrinted>
  <dcterms:created xsi:type="dcterms:W3CDTF">2019-03-20T11:19:00Z</dcterms:created>
  <dcterms:modified xsi:type="dcterms:W3CDTF">2019-03-21T08:18:00Z</dcterms:modified>
</cp:coreProperties>
</file>